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21" w:rsidRPr="004228C6" w:rsidRDefault="00F736E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2.8pt;width:49.05pt;height:62.2pt;z-index:-251654656;visibility:visible;mso-wrap-edited:f" o:allowincell="f" filled="t" fillcolor="#ededed">
            <v:imagedata r:id="rId8" o:title=""/>
          </v:shape>
          <o:OLEObject Type="Embed" ProgID="Word.Picture.8" ShapeID="_x0000_s1026" DrawAspect="Content" ObjectID="_1586084915" r:id="rId9"/>
        </w:object>
      </w:r>
      <w:r w:rsidR="00B6292A"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3FB" w:rsidRPr="004228C6" w:rsidRDefault="000373FB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4228C6" w:rsidRDefault="003E0354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04521" w:rsidRPr="004228C6" w:rsidRDefault="00504521" w:rsidP="008C7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РАЙОНА ПРИМОРСКОГО КРАЯ</w:t>
      </w:r>
    </w:p>
    <w:p w:rsidR="00504521" w:rsidRPr="004228C6" w:rsidRDefault="00504521" w:rsidP="00273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504521" w:rsidRPr="004228C6" w:rsidRDefault="00AC612D" w:rsidP="008C73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E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B4BFA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D7328A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504521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с. Покровка         </w:t>
      </w:r>
      <w:r w:rsidR="0019309D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C151A8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4521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23C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657F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72-н</w:t>
      </w:r>
    </w:p>
    <w:p w:rsidR="00CD1131" w:rsidRPr="00DD038B" w:rsidRDefault="00CD1131" w:rsidP="00CD11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района от 08.07.2016 № 41-н «Об утверждении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 по предоставлению муниципальной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основании Федерального закона от 06.10.2003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Федерального закона от 27.07.2010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«Об организации предоставления государственных и муниципальных услуг», Федерального закона от 02.05.2006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59-ФЗ «О порядке рассмотрения обращений граждан Российской Федерации», руководствуясь Уставом Октябрьского района, в целях приведения муниципальных правовых актов Администрации Октябрьского района в соответствии с действующим законодательством, Администрация Октябрьского района</w: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Октябрьского района от 08.07.2016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41-н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следующие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AC612D" w:rsidRPr="00AC612D" w:rsidRDefault="00AC612D" w:rsidP="00AC612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Название постановления изложить в следующей редакции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 изложить в новой редакции (прилагается).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постановления Администрации Октябрьского района: от 08.09.2016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64-н «О внесении изменений в постановление Администрации Октябрьского района от 08.07.2016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41-н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в общеобразовательн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учреждениях», от 14.06.2017 №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59-н «О внесении изменений в постановление Администрации Октябрьского района от 08.07.2016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41-н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учреждениях», от 16.10.2017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102-н «О внесении изменений в постановление Администрации Октябрьского района от 08.07.2016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41-н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учреждениях», от 19.02.2018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38-н «О внесении изменений в постановление Администрации Октябрьского района от 08.07.2016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41-н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отделу Администрации Октябрьского района (Козлова) опубликовать настоящее постановление.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его опубликования.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А.В. Камлё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Администрации Октябрьского района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19.04.2018 </w:t>
      </w: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72-н</w:t>
      </w:r>
    </w:p>
    <w:p w:rsidR="00AC612D" w:rsidRPr="00AC612D" w:rsidRDefault="00AC612D" w:rsidP="00AC612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Административный регламент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по предоставлению муниципальной услуги «Предоставление 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информации об организации общедоступного и бесплатного дошкольного, начального общего, основного общего, среднего общего 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образования, а также дополнительного образования в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 общеобразовательных организациях»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I. ОБЩИЕ ПОЛОЖЕНИЯ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1. Предмет регулирования административного регламента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Административный регламент (далее-Регламент) 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(далее-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2. Круг заявителей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Pr="00AC612D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AC612D" w:rsidRPr="00AC612D" w:rsidRDefault="00AC612D" w:rsidP="00AC6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3. Требования к порядку информирования о предоставлении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3.1. Информирование осуществляется: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1) муниципальным казенным учреждением «Управление образования» Октябрьского района (далее - управление образования);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2) муниципальными казёнными, бюджетными общеобразовательными       организациями (далее - МОУ), реализующими основные общеобразовательные программы, образовательные программы дошкольного образования,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AC612D" w:rsidRPr="00AC612D" w:rsidRDefault="00AC612D" w:rsidP="00AC612D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федеральной государственной информационной системе «Единый портал государственных и муниципальных услуг (функций)» - gosuslugi.ru (далее – Портал);</w:t>
      </w:r>
    </w:p>
    <w:p w:rsidR="00AC612D" w:rsidRPr="00AC612D" w:rsidRDefault="00AC612D" w:rsidP="00AC61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 информационных стендах, расположенных в месте нахождения учреждений.  </w:t>
      </w:r>
    </w:p>
    <w:p w:rsidR="00AC612D" w:rsidRPr="00AC612D" w:rsidRDefault="00AC612D" w:rsidP="00AC61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государственной и муниципальной услуги, указана в Приложении № 1 к настоящему Регламенту.</w:t>
      </w:r>
    </w:p>
    <w:p w:rsidR="00AC612D" w:rsidRPr="00AC612D" w:rsidRDefault="00AC612D" w:rsidP="00AC612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</w:t>
      </w:r>
      <w:r w:rsidRPr="00AC612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муниципальной услуги осуществляется не позднее десяти рабочих дней, следующих за днем изменения сведений. </w:t>
      </w:r>
    </w:p>
    <w:p w:rsidR="00AC612D" w:rsidRPr="00AC612D" w:rsidRDefault="00AC612D" w:rsidP="00AC612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3.3. Требования к форме и характеру взаимодействия специалистов управления образования и МОУ с заявителями: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4. Наименование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5. Наименование органа, предоставляющего муниципальную услугу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управлением образования, муниципальными общеобразовательными организациями, МФЦ (Приложение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612D">
        <w:rPr>
          <w:rFonts w:ascii="Times New Roman" w:eastAsia="Calibri" w:hAnsi="Times New Roman" w:cs="Times New Roman"/>
          <w:sz w:val="26"/>
          <w:szCs w:val="26"/>
        </w:rPr>
        <w:t>1 к Регламенту).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6. Описание результатов предоставления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6.1. Результатами предоставления муниципальной услуги являются:</w:t>
      </w:r>
    </w:p>
    <w:p w:rsidR="00AC612D" w:rsidRPr="00AC612D" w:rsidRDefault="00AC612D" w:rsidP="00557E4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AC612D" w:rsidRPr="00AC612D" w:rsidRDefault="00AC612D" w:rsidP="00557E4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6.2. В рамках оказания услуги заявитель может получить информацию: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наименованиях, адресах и контактах образовательных организаций;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реализуемых образовательных программах;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об образовательных стандартах;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режиме работы образовательных организаций;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правилах приема в образовательные организации;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AC612D" w:rsidRPr="00AC612D" w:rsidRDefault="00AC612D" w:rsidP="00557E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AC612D" w:rsidRPr="00AC612D" w:rsidRDefault="00AC612D" w:rsidP="00AC612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7. Срок предоставления муниципальной услуги</w:t>
      </w:r>
    </w:p>
    <w:p w:rsidR="00AC612D" w:rsidRPr="00AC612D" w:rsidRDefault="00AC612D" w:rsidP="00AC612D">
      <w:pPr>
        <w:tabs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AC612D" w:rsidRPr="00AC612D" w:rsidRDefault="00AC612D" w:rsidP="00AC612D">
      <w:pPr>
        <w:tabs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а) при обращении заявителя (представителя заявителя) в устной форме непосредственно в организацию - в течение 15 минут;</w:t>
      </w:r>
    </w:p>
    <w:p w:rsidR="00AC612D" w:rsidRPr="00AC612D" w:rsidRDefault="00AC612D" w:rsidP="00AC612D">
      <w:pPr>
        <w:tabs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б) 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организации.</w:t>
      </w:r>
    </w:p>
    <w:p w:rsidR="00AC612D" w:rsidRPr="00AC612D" w:rsidRDefault="00AC612D" w:rsidP="00AC612D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8. Правовые основания для предоставления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актами, приведенными в Приложении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612D">
        <w:rPr>
          <w:rFonts w:ascii="Times New Roman" w:eastAsia="Calibri" w:hAnsi="Times New Roman" w:cs="Times New Roman"/>
          <w:sz w:val="26"/>
          <w:szCs w:val="26"/>
        </w:rPr>
        <w:t>2 к настоящему Регламенту.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AC612D" w:rsidRPr="00AC612D" w:rsidRDefault="00AC612D" w:rsidP="00AC6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9. 1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C612D" w:rsidRPr="00AC612D" w:rsidRDefault="00AC612D" w:rsidP="00557E4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заявление по форме согласно Приложению №3 к настоящему административному регламенту. </w:t>
      </w:r>
    </w:p>
    <w:p w:rsidR="00AC612D" w:rsidRPr="00AC612D" w:rsidRDefault="00AC612D" w:rsidP="00557E4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AC612D" w:rsidRPr="00AC612D" w:rsidRDefault="00AC612D" w:rsidP="00557E4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документ, подтверждающий право представлять интересы ребенка (в случае обращения родителя (законного представителя) несовершеннолетнего ребенка);</w:t>
      </w:r>
    </w:p>
    <w:p w:rsidR="00AC612D" w:rsidRPr="00AC612D" w:rsidRDefault="00AC612D" w:rsidP="00557E4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заявителя).</w:t>
      </w:r>
    </w:p>
    <w:p w:rsidR="00AC612D" w:rsidRPr="00AC612D" w:rsidRDefault="00AC612D" w:rsidP="00AC61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документы, указанные в подпункте «б», «в», «г» пункта 9.1. предъявляются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</w:t>
      </w:r>
    </w:p>
    <w:p w:rsidR="00AC612D" w:rsidRPr="00AC612D" w:rsidRDefault="00AC612D" w:rsidP="00AC612D">
      <w:pPr>
        <w:tabs>
          <w:tab w:val="left" w:pos="851"/>
          <w:tab w:val="left" w:pos="1276"/>
        </w:tabs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612D" w:rsidRPr="00AC612D" w:rsidRDefault="00AC612D" w:rsidP="00AC612D">
      <w:pPr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Иных документов, необходимых для предоставления муниципальной </w:t>
      </w:r>
      <w:proofErr w:type="gramStart"/>
      <w:r w:rsidRPr="00AC612D">
        <w:rPr>
          <w:rFonts w:ascii="Times New Roman" w:eastAsia="Calibri" w:hAnsi="Times New Roman" w:cs="Times New Roman"/>
          <w:sz w:val="26"/>
          <w:szCs w:val="26"/>
          <w:lang w:eastAsia="ru-RU"/>
        </w:rPr>
        <w:t>услуги ,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органов, участвующих в предоставлении услуги).</w:t>
      </w:r>
    </w:p>
    <w:p w:rsidR="00AC612D" w:rsidRPr="00AC612D" w:rsidRDefault="00AC612D" w:rsidP="00AC6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C612D" w:rsidRPr="00AC612D" w:rsidRDefault="00AC612D" w:rsidP="00557E4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текст представленного заявления не поддается прочтению;</w:t>
      </w:r>
    </w:p>
    <w:p w:rsidR="00AC612D" w:rsidRPr="00AC612D" w:rsidRDefault="00AC612D" w:rsidP="00557E4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с заявлением, выраженным в письменной или электронной форме непосредственно в организацию);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выявленных недостатков в представленных документах и предлагает принять меры по их устранению.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AC612D" w:rsidRPr="00AC612D" w:rsidRDefault="00AC612D" w:rsidP="00557E4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AC612D" w:rsidRPr="00AC612D" w:rsidRDefault="00AC612D" w:rsidP="00AC612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б) 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AC612D" w:rsidRPr="00AC612D" w:rsidRDefault="00AC612D" w:rsidP="00AC612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в) запрашиваемая информация относится к информации ограниченного доступа.</w:t>
      </w:r>
    </w:p>
    <w:p w:rsidR="00AC612D" w:rsidRPr="00AC612D" w:rsidRDefault="00AC612D" w:rsidP="00AC612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13.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организацию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14.2. Заявление о предоставлении муниципальной услуги, поступившее в организацию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15.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 образования, МФЦ.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Зал ожидания укомплектовывается столами, стульями (кресельные секции, кресла, скамьи).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заявителей оборудуются информационными стендами или терминалами, содержащими сведения, указанные в пункте «Порядок информирования о предоставлении муниципальной услуги»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и выдача результатов предоставления муниципальной услуги осуществляются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 с ограниченными возможностями здоровья обеспечиваются: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  возможность беспрепятственного входа в объекты и выхода из них;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ассистивных</w:t>
      </w:r>
      <w:proofErr w:type="spell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C612D" w:rsidRPr="00AC612D" w:rsidRDefault="00AC612D" w:rsidP="00AC61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612D" w:rsidRPr="00AC612D" w:rsidRDefault="00AC612D" w:rsidP="00AC61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сурдопереводчика и </w:t>
      </w:r>
      <w:proofErr w:type="spell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612D" w:rsidRPr="00AC612D" w:rsidRDefault="00AC612D" w:rsidP="00AC61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года № 386н;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15.3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объектам.»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  Показатели доступности и качества 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16.1.  Показателями доступности и качества муниципальной услуги определяются как выполнение организацией,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а) доступность: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а) качество: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III.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17.1 Предоставление муниципальной услуги включает в себя следующие административные процедуры: информирование заявителей по порядку предоставления муниципальной услуги; прием либо отказ в приеме запроса (заявления) от заявителя; оформление в письменной форме решения о регистрации заявления либо об отказе в приеме заявления. В случае приема заявления подготовка и предоставление информации заявителю.</w:t>
      </w:r>
    </w:p>
    <w:p w:rsidR="00AC612D" w:rsidRPr="00AC612D" w:rsidRDefault="00AC612D" w:rsidP="00AC612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17.2 Блок-схема предоставления муниципальной услуги приведена в Приложении № 4 к Регламенту, последовательность и сроки выполнения административных процедур приведены в Приложении № </w:t>
      </w:r>
      <w:proofErr w:type="gramStart"/>
      <w:r w:rsidRPr="00AC612D">
        <w:rPr>
          <w:rFonts w:ascii="Times New Roman" w:eastAsia="Calibri" w:hAnsi="Times New Roman" w:cs="Times New Roman"/>
          <w:sz w:val="26"/>
          <w:szCs w:val="26"/>
        </w:rPr>
        <w:t>5  к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настоящему  Регламенту.</w:t>
      </w:r>
    </w:p>
    <w:p w:rsidR="00AC612D" w:rsidRPr="00AC612D" w:rsidRDefault="00AC612D" w:rsidP="00AC612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17.3.  При выборе очной формы заявитель обращается в управление образования, в МОУ лично. Административные процедуры при очной форме, в том числе порядок и сроки осуществления процедур:</w:t>
      </w:r>
    </w:p>
    <w:p w:rsidR="00AC612D" w:rsidRPr="00AC612D" w:rsidRDefault="00AC612D" w:rsidP="00AC612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а). Прием заявления.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начала административной процедуры – обращение заявителя.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учреждения, ответственный за прием обращений, в момент обращения осуществляет проверку правильности заполнения заявления (Приложение № 3 к Регламенту), принимает заявление или отказывает в приеме заявления, если в заявлении указаны неполные сведения или недостоверная информация о заявителе. 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б). Подготовка информации по запрашиваемому вопросу.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начала административной процедуры – прием заявления с указанием способа информирования заявителя – «в бумажном виде».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предоставление муниципальной услуги, в течение не более 8 рабочих дней с момента получения заявления готовит информацию по запрашиваемому вопросу.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в). </w:t>
      </w:r>
      <w:r w:rsidRPr="00AC612D">
        <w:rPr>
          <w:rFonts w:ascii="Times New Roman" w:eastAsia="Calibri" w:hAnsi="Times New Roman" w:cs="Times New Roman"/>
          <w:sz w:val="26"/>
          <w:szCs w:val="26"/>
        </w:rPr>
        <w:t>Предоставление заявителю информации по запрашиваемому вопросу.</w:t>
      </w:r>
    </w:p>
    <w:p w:rsidR="00AC612D" w:rsidRPr="00AC612D" w:rsidRDefault="00AC612D" w:rsidP="00AC61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Основание для начала административной процедуры – получение </w:t>
      </w:r>
    </w:p>
    <w:p w:rsidR="00AC612D" w:rsidRPr="00AC612D" w:rsidRDefault="00AC612D" w:rsidP="00AC61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по запрашиваемому вопросу.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заявлении указан способ информирования заявителя – «устно», специалист, ответственный за предоставление муниципальной услуги, предоставляет заявителю информацию по запрашиваемому вопросу. 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заявлении указан способ информирования заявителя – «в бумажном виде», специалист, ответственный за предоставление услуги, не позднее 2 рабочих дней направляет заявителю информацию по запрашиваемому вопросу. </w:t>
      </w:r>
    </w:p>
    <w:p w:rsidR="00AC612D" w:rsidRPr="00AC612D" w:rsidRDefault="00AC612D" w:rsidP="00AC61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выполнения административной процедуры фиксируется в Журнале обращений.</w:t>
      </w:r>
    </w:p>
    <w:p w:rsidR="00AC612D" w:rsidRPr="00AC612D" w:rsidRDefault="00AC612D" w:rsidP="00AC61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г).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AC612D" w:rsidRPr="00AC612D" w:rsidRDefault="00AC612D" w:rsidP="00AC61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Документы, которые находятся в распоряжении органа, предоставляющего муниципальную услугу, а также организаций, участвующих в предоставлении </w:t>
      </w:r>
      <w:r w:rsidRPr="00AC612D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муниципальной услуги, и которые должны быть представлены в иные органы и организации – не предусмотрены.</w:t>
      </w:r>
    </w:p>
    <w:p w:rsidR="00AC612D" w:rsidRPr="00AC612D" w:rsidRDefault="00AC612D" w:rsidP="00AC61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Документы, которые необходимы органу, предоставляющему муниципальную услугу, но находятся в иных органах и организациях – не предусмотрены.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18.  Особенности предоставления муниципальной услуги в электронной форме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системе «Единая система идентификации и аутентификации».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</w:t>
      </w: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C612D">
        <w:rPr>
          <w:rFonts w:ascii="Times New Roman" w:eastAsia="Calibri" w:hAnsi="Times New Roman" w:cs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19.  Особенности предоставления муниципальной услуги в МФЦ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19.1. </w:t>
      </w:r>
      <w:r w:rsidRPr="00AC612D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AC612D" w:rsidRPr="00AC612D" w:rsidRDefault="00AC612D" w:rsidP="00557E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AC612D" w:rsidRPr="00AC612D" w:rsidRDefault="00AC612D" w:rsidP="00557E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AC612D" w:rsidRPr="00AC612D" w:rsidRDefault="00AC612D" w:rsidP="00557E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20.2.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C612D" w:rsidRPr="00AC612D" w:rsidRDefault="00AC612D" w:rsidP="00AC61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20.2.1.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AC612D" w:rsidRPr="00AC612D" w:rsidRDefault="00AC612D" w:rsidP="00AC61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информацию о порядке возмещения вреда, причиненного заявителю в результате ненадлежащего исполнения либо неисполнения МФЦ или его работниками, </w:t>
      </w:r>
      <w:r w:rsidRPr="00AC612D">
        <w:rPr>
          <w:rFonts w:ascii="Times New Roman" w:eastAsia="Calibri" w:hAnsi="Times New Roman" w:cs="Times New Roman"/>
          <w:sz w:val="26"/>
          <w:szCs w:val="26"/>
        </w:rPr>
        <w:lastRenderedPageBreak/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C612D" w:rsidRPr="00AC612D" w:rsidRDefault="00AC612D" w:rsidP="00AC61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 Осуществление административной процедуры «Прием и регистрация запроса и документов».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AC612D">
        <w:rPr>
          <w:rFonts w:ascii="Times New Roman" w:eastAsia="Calibri" w:hAnsi="Times New Roman" w:cs="Times New Roman"/>
          <w:sz w:val="26"/>
          <w:szCs w:val="26"/>
        </w:rPr>
        <w:tab/>
        <w:t>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AC612D" w:rsidRPr="00AC612D" w:rsidRDefault="00AC612D" w:rsidP="00557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:rsidR="00AC612D" w:rsidRPr="00AC612D" w:rsidRDefault="00AC612D" w:rsidP="00557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 и предлагает заявителю самостоятельно проверить информацию, указанную в заявлении, и расписаться.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19.2.5.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19.3.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19.3.1. Административную процедуру «Составление и выдача заявителю документов на бумажном носителе, подтверждающих содержание электронных </w:t>
      </w:r>
    </w:p>
    <w:p w:rsid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19.3.2. При личном обращении заявителя (представителя заявителя) за получением результата муниципальной услуги, уполномоченный специалист </w:t>
      </w:r>
      <w:proofErr w:type="gramStart"/>
      <w:r w:rsidRPr="00AC612D">
        <w:rPr>
          <w:rFonts w:ascii="Times New Roman" w:eastAsia="Calibri" w:hAnsi="Times New Roman" w:cs="Times New Roman"/>
          <w:sz w:val="26"/>
          <w:szCs w:val="26"/>
        </w:rPr>
        <w:t>МФЦ,  должен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удостовериться в личности заявителя (представителя заявителя).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19.3.3.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C612D" w:rsidRPr="00AC612D" w:rsidRDefault="00AC612D" w:rsidP="00557E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C612D" w:rsidRPr="00AC612D" w:rsidRDefault="00AC612D" w:rsidP="00557E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C612D" w:rsidRPr="00AC612D" w:rsidRDefault="00AC612D" w:rsidP="00557E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19.3.4.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19.4.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>V. Формы контроля за исполнением административного регламента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20.1.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управления </w:t>
      </w:r>
      <w:proofErr w:type="gramStart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образования,   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</w:rPr>
        <w:t>осуществляется директором управления образования.</w:t>
      </w:r>
      <w:r w:rsidRPr="00AC612D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20.2. 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20.5. Проверки полноты и качества предоставления муниципальной услуги осуществляются на основании приказа директора управления образования.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20.6. Проверки могут быть плановыми (осуществляться на основании годовых планов работы управления </w:t>
      </w:r>
      <w:proofErr w:type="gramStart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образования) </w:t>
      </w:r>
      <w:r w:rsidRPr="00AC612D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  <w:r w:rsidRPr="00AC612D">
        <w:rPr>
          <w:rFonts w:ascii="Times New Roman" w:eastAsia="Calibri" w:hAnsi="Times New Roman" w:cs="Times New Roman"/>
          <w:sz w:val="26"/>
          <w:szCs w:val="26"/>
        </w:rPr>
        <w:t>и внеплановыми.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Плановые проверки проводятся в соответствии с графиком работы управления образования,</w:t>
      </w:r>
      <w:r w:rsidRPr="00AC612D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AC612D">
        <w:rPr>
          <w:rFonts w:ascii="Times New Roman" w:eastAsia="Calibri" w:hAnsi="Times New Roman" w:cs="Times New Roman"/>
          <w:sz w:val="26"/>
          <w:szCs w:val="26"/>
        </w:rPr>
        <w:t>но не чаще одного раза в два года. Внеплановые проверки проводятся в случае поступления в управление образования   обращений физических лиц с жалобами на нарушения их прав и законных интересов.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20.7. Для проведения проверки полноты и качества предоставления муниципальной услуги директором управления образования   в течение 5 рабочих дней формируется комиссия, в состав которой включаются не менее 3 специалистов. Проверка предоставления муниципальной услуги проводится в течение 7 рабочих дней.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20.8. Результаты деятельности комиссии оформляются в виде акта, в котором отмечаются выявленные недостатки и предложения по их устранению.  Акт подписывается председателем и членами комиссии.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20.9. Должностные лица управления образования, ответственные лица МФЦ несут административную,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Регламентом, в соответствии с действующим законодательством.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Дисциплинарная ответственность должностных лиц управления образования, МФЦ закрепляется в их должностных инструкциях в соответствии с требованиями действующего законодательства.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20.10.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Предложения и замечания предоставляются непосредственно в управление образования, предоставляющего муниципальную услугу, либо с использованием средств телефонной и почтовой связи, а также на Интернет-сайт.</w:t>
      </w:r>
    </w:p>
    <w:p w:rsidR="00AC612D" w:rsidRPr="00AC612D" w:rsidRDefault="00AC612D" w:rsidP="00AC612D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должностных </w:t>
      </w:r>
      <w:proofErr w:type="gramStart"/>
      <w:r w:rsidRPr="00AC612D">
        <w:rPr>
          <w:rFonts w:ascii="Times New Roman" w:eastAsia="Calibri" w:hAnsi="Times New Roman" w:cs="Times New Roman"/>
          <w:b/>
          <w:sz w:val="26"/>
          <w:szCs w:val="26"/>
        </w:rPr>
        <w:t>лиц,  участвующих</w:t>
      </w:r>
      <w:proofErr w:type="gramEnd"/>
      <w:r w:rsidRPr="00AC612D">
        <w:rPr>
          <w:rFonts w:ascii="Times New Roman" w:eastAsia="Calibri" w:hAnsi="Times New Roman" w:cs="Times New Roman"/>
          <w:b/>
          <w:sz w:val="26"/>
          <w:szCs w:val="26"/>
        </w:rPr>
        <w:t xml:space="preserve"> в предоставлении муниципальной услуги</w:t>
      </w:r>
    </w:p>
    <w:p w:rsidR="00AC612D" w:rsidRPr="00AC612D" w:rsidRDefault="00AC612D" w:rsidP="00AC612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21. 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>Порядок подачи и рассмотрения жалоб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21.1. Решения и действия (бездействие) Администрации Октябрьского района, организаций, оказывающих муниципальную услугу, должностных лиц и специалистов организаций, оказывающих муниципальную услугу, многофункционального центра, работника многофункционального центра принятые (осуществляемые) в ходе     </w:t>
      </w: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на основании настоящего административного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 могут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обжалованы заявителем в досудебном (внесудебном) порядке.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21.2. Досудебный (внесудебный) порядок обжалования, установленный          настоящим разделом, применяется ко всем административным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процедурам,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перечисленным в </w:t>
      </w:r>
      <w:hyperlink r:id="rId10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III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       Заявитель, либо его уполномоченный представитель вправе обратиться с жалобой в следующих случаях: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регистрации запроса о предоставлении муниципальной услуги, запроса о п</w:t>
      </w:r>
      <w:r w:rsidRPr="00AC6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      правовыми актами Российской Федерации, нормативными правовыми актами       Приморского края, правовыми актами Администрации   Октябрьского района для предоставления муниципальной услуги;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правовыми актами Администрации Октябрьского района для предоставления          муниципальной услуги;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заявителю в предоставлении муниципальной услуги, если основания      отказа не предусмотрены федеральными законами и принятыми в соответствии с    ними иными нормативными правовыми актами Российской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правовыми актами Администрации Октябрьского района;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правовыми актами Администрации Октябрьского района;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Администрации Октябрьского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 организаций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оказывающих       муниципальную услугу, должностных лиц и специалистов организаций,               предоставляющих муниципальную услугу,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срока или порядка выдачи документов по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 предоставления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       приостановления не предусмотрены федеральными законами и принятыми в            соответствии с ними иными нормативными правовыми актами Российской             Федерации, законами и иными нормативными правовыми актами Приморского края, правовыми актами Администрации Октябрьского района.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21.3. Жалоба на решения и действия (бездействие) Администрации Октябрьского района, организаций, должностных лиц и специалистов организаций,   предоставляющих муниципальную услугу, многофункционального центра,  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 публично-правового образования, являющийся учредителем многофункционального центра (далее - учредитель многофункционального центра). 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Жалоба на решения и действия (бездействие) многофункционального центра   подается учредителю многофункционального центра или должностному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уполномоченному нормативным правовым актом Приморского края.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 на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решения и действия (бездействие) Администрации Октябрьского района, должностных лиц и специалистов организаций, предоставляющих               муниципальную услугу,  подается в Администрацию Октябрьского района.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прием заявителей производится по адресу: с. Покровка, ул. Карла Маркса д.85, согласно ежемесячному графику, утвержденному Главой Администрации Октябрьского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и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размещенному на  официальном сайте Администрации  Октябрьского района.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на личном приеме гражданин (уполномоченный         заявитель) представляет документ, удостоверяющий его личность, в соответствии с законодательством Российской Федерации.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подается через представителя заявителя, также            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11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       доверенность (для физических лиц);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    доверенность, заверенная печатью заявителя (при наличии печати) и подписанная   руководителем заявителя или уполномоченным этим руководителем лицом (для    юридических лиц);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жалобы в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 центр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жалоба передается в Администрацию Октябрьского района в порядке и сроки, установленные                  соглашением о взаимодействии, но не позднее следующего рабочего дня со дня      поступления жалобы.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21.4.  Жалоба должна содержать: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организации, предоставляющей муниципальную услугу, должностного лица органа, предоставляющего муниципальную услугу, должностного лица либо специалиста организации, предоставляющей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 услугу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его руководителя и (или) работника многофункционального центра, решения и действия (бездействие) которых обжалуются;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  заявителя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предоставляющего муниципальную услугу, должностного лица органа, предоставляющего муниципальную услугу, многофункционального центра, работника   многофункционального центра;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 многофункционального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21.5. Жалоба подлежит регистрации в день ее поступления в Администрацию    Октябрьского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поступившая  в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орган, предоставляющий муниципальную услугу,     многофункциональный центр, учредителю многофункционального центра, подлежит рассмотрению должностными лицами, указанными в пункте 5.3 настоящего  административного регламента, в течение пятнадцати рабочих дней со дня ее  регистрации.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должностные лица, указанные в </w:t>
      </w:r>
      <w:hyperlink r:id="rId12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принимают одно из следующих      решений: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удовлетворяется, в том числе в форме отмены принятого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исправления Администрацией Октябрьского района, многофункциональным центром допущенных опечаток и ошибок в выданных в результате предоставления            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правовыми актами Администрации Октябрьского района;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дня, следующего за днем принятия решения по жалобе, заявителю в письменной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 и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желанию заявителя в электронной форме направляется        мотивированный ответ о результатах рассмотрения жалобы.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     электронной почты, указанному в жалобе, поступившей в форме электронного         документа, и в письменной форме по почтовому адресу, указанному в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жалобе,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поступившей  в письменной форме. Кроме того, на поступившую жалобу, которая  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 обжалования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Октябрьского района.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письменной жалобы не позволяет определить суть жалобы, ответ на жалобу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дается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  сообщается заявителю, направившему обращение.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письменной жалобы, содержащей  вопрос, ответ на        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Октябрьского района, гражданину,               направившему жалобу, в течение 7 дней со дня её регистрации сообщается           электронный адрес официального сайта Администрации Октябрьского района, на      </w:t>
      </w: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котором размещен ответ на вопрос, поставленный в жалобе, при этом жалоба,         содержащая обжалование судебного       решения, не возвращается.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</w:t>
      </w:r>
      <w:hyperlink r:id="rId13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     регламента, отказывают в удовлетворении жалобы в следующих случаях: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   жалобе о том же предмете и по тем же основаниям;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жалобы лицом, полномочия которого не подтверждены в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установленном законодательством Российской Федерации и настоящим                   административным регламентом;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жалобы, в которой содержатся нецензурные либо                  оскорбительные выражения, угрозы жизни, здоровью и имуществу должностного   лица, а также членов его семьи, должностные лица, указанные в </w:t>
      </w:r>
      <w:hyperlink r:id="rId14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                     злоупотребления правом.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5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                   административного регламента, вправе принять решение о безосновательности     очередной жалобы и прекращении переписки с гражданином, направившим жалобу, по данному вопросу при условии, что указанная жалоба и ранее направляемые  жалобы направлялись в один и тот же государственный орган, орган местного самоуправления или одному и тому же должностному лицу. О данном 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 гражданин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направивший жалобу, уведомляется в течение тридцати дней со дня   регистрации жалобы.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21.6. В случае установления в ходе или по результатам рассмотрения жалобы  признаков состава административного правонарушения, предусмотренного </w:t>
      </w:r>
      <w:hyperlink r:id="rId16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7" w:history="1">
        <w:r w:rsidRPr="00AC6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                       административного регламента, незамедлительно направляют имеющиеся материалы в органы прокуратуры.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>21.7. Решения, действия (бездействие) Администрации Октябрьского района, принятые в ходе предоставления муниципальной услуги на основании настоящего административного регламента, а также решения, действия (</w:t>
      </w:r>
      <w:proofErr w:type="gramStart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бездействие)   </w:t>
      </w:r>
      <w:proofErr w:type="gramEnd"/>
      <w:r w:rsidRPr="00AC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должностных лиц по результатам рассмотрения жалоб могут быть обжалованы в судебном порядке.</w:t>
      </w:r>
    </w:p>
    <w:p w:rsidR="00AC612D" w:rsidRDefault="00AC612D" w:rsidP="00AC612D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612D" w:rsidRDefault="00AC612D" w:rsidP="00AC612D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612D" w:rsidRPr="00AC612D" w:rsidRDefault="00AC612D" w:rsidP="00AC612D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b/>
          <w:sz w:val="26"/>
          <w:szCs w:val="26"/>
        </w:rPr>
        <w:t>V</w:t>
      </w:r>
      <w:r w:rsidRPr="00AC612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C612D">
        <w:rPr>
          <w:rFonts w:ascii="Times New Roman" w:eastAsia="Calibri" w:hAnsi="Times New Roman" w:cs="Times New Roman"/>
          <w:b/>
          <w:sz w:val="26"/>
          <w:szCs w:val="26"/>
        </w:rPr>
        <w:t>.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муниципальной организации за нарушение административного регламента</w:t>
      </w:r>
    </w:p>
    <w:p w:rsidR="00AC612D" w:rsidRPr="00AC612D" w:rsidRDefault="00AC612D" w:rsidP="00AC612D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муниципальной организации, осуществляющим деятельность по предоставлению муниципальной услуги настоящего административного регламента, повлекшее </w:t>
      </w:r>
      <w:proofErr w:type="spellStart"/>
      <w:r w:rsidRPr="00AC612D">
        <w:rPr>
          <w:rFonts w:ascii="Times New Roman" w:eastAsia="Calibri" w:hAnsi="Times New Roman" w:cs="Times New Roman"/>
          <w:sz w:val="26"/>
          <w:szCs w:val="26"/>
        </w:rPr>
        <w:t>непредоставление</w:t>
      </w:r>
      <w:proofErr w:type="spellEnd"/>
      <w:r w:rsidRPr="00AC612D">
        <w:rPr>
          <w:rFonts w:ascii="Times New Roman" w:eastAsia="Calibri" w:hAnsi="Times New Roman" w:cs="Times New Roman"/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сроков.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05.03.2007 №44-КЗ «Об административных правонарушениях в Приморском крае».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C61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Приложение № 1</w:t>
      </w:r>
    </w:p>
    <w:p w:rsidR="00AC612D" w:rsidRPr="00AC612D" w:rsidRDefault="00AC612D" w:rsidP="00AC612D">
      <w:pPr>
        <w:tabs>
          <w:tab w:val="num" w:pos="432"/>
        </w:tabs>
        <w:spacing w:after="0" w:line="240" w:lineRule="auto"/>
        <w:ind w:hanging="3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612D" w:rsidRDefault="00AC612D" w:rsidP="00AC612D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</w:t>
      </w:r>
    </w:p>
    <w:p w:rsidR="00AC612D" w:rsidRDefault="00AC612D" w:rsidP="00AC612D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телефонах, адресах электронной почты органа, предоставляющего муниципальную услугу, организаций, участвующих в предоставлении муниципальной услуги </w:t>
      </w:r>
    </w:p>
    <w:p w:rsidR="00AC612D" w:rsidRDefault="00AC612D" w:rsidP="00AC612D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 многофункциональных центров предоставления государственных </w:t>
      </w:r>
    </w:p>
    <w:p w:rsidR="00AC612D" w:rsidRPr="00AC612D" w:rsidRDefault="00AC612D" w:rsidP="00AC612D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муниципальных услуг</w:t>
      </w:r>
    </w:p>
    <w:p w:rsidR="00AC612D" w:rsidRPr="00AC612D" w:rsidRDefault="00AC612D" w:rsidP="00AC6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7200"/>
        <w:gridCol w:w="89"/>
      </w:tblGrid>
      <w:tr w:rsidR="00AC612D" w:rsidRPr="00AC612D" w:rsidTr="00887597">
        <w:trPr>
          <w:gridAfter w:val="1"/>
          <w:wAfter w:w="86" w:type="dxa"/>
        </w:trPr>
        <w:tc>
          <w:tcPr>
            <w:tcW w:w="9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Октябрьского района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Октябрьский район, с. Покровка, ул. Карла Маркса, д.81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с 8-30 до 16-42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с 8-30 до 16-42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с 8-30 до 16-42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Четверг</w:t>
            </w: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с 8-30 до 16-42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с 8-30 до 16-42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C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8-30 до 16-42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C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8-30 до 16-42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C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8-30 до 16-42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C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8-30 до 16-42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C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8-30 до 16-42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8(42344)5-74-62, 5-75-51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edu-okt.ru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AC612D" w:rsidRPr="00AC612D" w:rsidTr="00887597">
        <w:trPr>
          <w:gridAfter w:val="1"/>
          <w:wAfter w:w="86" w:type="dxa"/>
        </w:trPr>
        <w:tc>
          <w:tcPr>
            <w:tcW w:w="595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okt@mo.primorsky.ru</w:t>
            </w:r>
          </w:p>
        </w:tc>
      </w:tr>
      <w:tr w:rsidR="00AC612D" w:rsidRPr="00AC612D" w:rsidTr="00887597">
        <w:tc>
          <w:tcPr>
            <w:tcW w:w="9923" w:type="dxa"/>
            <w:gridSpan w:val="5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c>
          <w:tcPr>
            <w:tcW w:w="9923" w:type="dxa"/>
            <w:gridSpan w:val="5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Многофункциональные центры предоставления государственных и муниципальных </w:t>
            </w: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 Приморского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(далее – МФЦ)</w:t>
            </w: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МФЦ, расположенных на территории Приморского </w:t>
            </w:r>
            <w:proofErr w:type="gram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края,  места</w:t>
            </w:r>
            <w:proofErr w:type="gram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F736E1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C612D" w:rsidRPr="00AC61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www.mfc-25.ru</w:t>
              </w:r>
            </w:hyperlink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AC612D" w:rsidRPr="00AC612D" w:rsidTr="00887597">
        <w:tc>
          <w:tcPr>
            <w:tcW w:w="586" w:type="dxa"/>
            <w:shd w:val="clear" w:color="auto" w:fill="auto"/>
          </w:tcPr>
          <w:p w:rsidR="00AC612D" w:rsidRPr="00AC612D" w:rsidRDefault="00AC612D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F736E1" w:rsidP="00AC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AC612D" w:rsidRPr="00AC61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info@mfc-25.ru</w:t>
              </w:r>
            </w:hyperlink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C612D" w:rsidRDefault="00AC612D" w:rsidP="00A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12D">
        <w:rPr>
          <w:rFonts w:ascii="Times New Roman" w:eastAsia="Calibri" w:hAnsi="Times New Roman" w:cs="Times New Roman"/>
          <w:sz w:val="26"/>
          <w:szCs w:val="26"/>
        </w:rPr>
        <w:t>3. Муниципальными образовательными учреждениями: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10"/>
        <w:gridCol w:w="1418"/>
        <w:gridCol w:w="1702"/>
        <w:gridCol w:w="1559"/>
        <w:gridCol w:w="2126"/>
      </w:tblGrid>
      <w:tr w:rsidR="00AC612D" w:rsidRPr="00AC612D" w:rsidTr="00A55B3E">
        <w:trPr>
          <w:cantSplit/>
          <w:tblHeader/>
          <w:jc w:val="center"/>
        </w:trPr>
        <w:tc>
          <w:tcPr>
            <w:tcW w:w="354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5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Раб.тел</w:t>
            </w:r>
            <w:proofErr w:type="spellEnd"/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86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71" w:type="pct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AC612D" w:rsidRPr="00AC612D" w:rsidTr="00AC612D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AC612D" w:rsidRPr="00AC612D" w:rsidRDefault="00AC612D" w:rsidP="00AC612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«Покровская средняя общеобразовательная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школа  Октябрьского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  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5-72-04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692561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с. Покровка,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ул. Октябрьская, 8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pokr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shkola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hyperlink r:id="rId20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http://school25site.ucoz.ru/</w:t>
              </w:r>
            </w:hyperlink>
            <w:r w:rsidR="00AC612D" w:rsidRPr="00A55B3E">
              <w:rPr>
                <w:rFonts w:ascii="Calibri" w:eastAsia="Calibri" w:hAnsi="Calibri" w:cs="Times New Roman"/>
              </w:rPr>
              <w:t xml:space="preserve"> </w:t>
            </w:r>
            <w:r w:rsidR="00AC612D" w:rsidRPr="00A55B3E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Покровская начальная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5-51-64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692561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Покровка,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Октябрьская, 8а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pnos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1998@</w:t>
            </w:r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1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nosh</w:t>
              </w:r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pokrovka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primorschool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Муниципального общеобразовательного казенного учреждения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«Покровская открытая (сменная)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средняя  общеобразовательная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школа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5-73-87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692561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с. Покровка,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ул. Октябрьская, 10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vech_schkola@mail.ru</w:t>
            </w:r>
          </w:p>
        </w:tc>
        <w:tc>
          <w:tcPr>
            <w:tcW w:w="1071" w:type="pct"/>
          </w:tcPr>
          <w:p w:rsidR="00AC612D" w:rsidRPr="00A55B3E" w:rsidRDefault="00F736E1" w:rsidP="00AC612D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  <w:hyperlink r:id="rId22" w:history="1">
              <w:r w:rsidR="00AC612D" w:rsidRPr="00A55B3E">
                <w:rPr>
                  <w:rFonts w:ascii="Calibri" w:eastAsia="Calibri" w:hAnsi="Calibri" w:cs="Times New Roman"/>
                  <w:bCs/>
                  <w:color w:val="0000FF"/>
                  <w:u w:val="single"/>
                </w:rPr>
                <w:t>http://176.42344.3535.ru</w:t>
              </w:r>
            </w:hyperlink>
          </w:p>
          <w:p w:rsidR="00AC612D" w:rsidRPr="00A55B3E" w:rsidRDefault="00AC612D" w:rsidP="00AC612D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Липовецкая средняя общеобразовательная школа № 1 Октябрьского района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5-66-86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692567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п. Липовцы,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ул. Ушинского, 9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lipovtsy1@mail.ru</w:t>
            </w:r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3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http://lipovtsy1.primorschool.ru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trHeight w:val="921"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Липовецкая средняя общеобразовательная школа  № 2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5-66-58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692567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п. Липовцы,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Пушкина, 5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lipovtsy-oksana@yandex.ru</w:t>
            </w:r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4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http://lipovtsy-2.edusite.ru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Галенковская средняя общеобразовательная школа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5-93-56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692564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с. Галенки,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Советская ,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190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galenk_sc@mail.ru</w:t>
            </w:r>
          </w:p>
        </w:tc>
        <w:tc>
          <w:tcPr>
            <w:tcW w:w="1071" w:type="pct"/>
          </w:tcPr>
          <w:p w:rsidR="00AC612D" w:rsidRPr="00A55B3E" w:rsidRDefault="00F736E1" w:rsidP="00AC6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5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</w:t>
              </w:r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galengrad2011.edusite.ru</w:t>
              </w:r>
            </w:hyperlink>
          </w:p>
          <w:p w:rsidR="00AC612D" w:rsidRPr="00A55B3E" w:rsidRDefault="00AC612D" w:rsidP="00AC6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55B3E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Владимировская средняя общеобразовательная школа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5-43-44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692568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с. Владимировка, пер. Школьный,1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val="en-US" w:eastAsia="ru-RU"/>
              </w:rPr>
              <w:t>vladimirovka_okt@mail.ru</w:t>
            </w:r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hyperlink r:id="rId26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http://vladimirovka-oktyabrsky-primorye.edusite.ru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spellStart"/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Новогеоргиевская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5-48-10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692572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Новогеоргиевка, ул. Краснодарская,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86" w:type="pct"/>
          </w:tcPr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nov_shkola@list.ru</w:t>
            </w:r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7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nov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_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primorschool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spellStart"/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Синельниковская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5-42-41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692578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Синельниково-2, ул. Октябрьская,1г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sin_shkola@mail.ru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pct"/>
          </w:tcPr>
          <w:p w:rsidR="00AC612D" w:rsidRPr="00A55B3E" w:rsidRDefault="00F736E1" w:rsidP="00AC6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9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http://173.42344.3535.ru</w:t>
              </w:r>
            </w:hyperlink>
          </w:p>
          <w:p w:rsidR="00AC612D" w:rsidRPr="00A55B3E" w:rsidRDefault="00AC612D" w:rsidP="00AC61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Чернятинская основная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5-30-45</w:t>
            </w: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692571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Чернятино,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Новоселов,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chernyatino.21@mail.ru</w:t>
              </w:r>
            </w:hyperlink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31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http://chernyatinoschool.edusite.ru</w:t>
              </w:r>
            </w:hyperlink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spellStart"/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Пореченская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5-36-18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692567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с. Поречье,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Советов,42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porechen_2009@mail.ru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33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http://porechen-school.edusite.ru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Зареченская основная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5-38-36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692578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с. Заречное,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Центральная,7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zarechenskay_</w:t>
              </w:r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shkola</w:t>
              </w:r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7@mail.ru</w:t>
              </w:r>
            </w:hyperlink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35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http://zarechnoe.primorschool.ru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Полтавская основная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5-40-39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692573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Приморский край, Октябрьский район,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Полтавка,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Фирсова, 29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polt_shkola@mail.ru</w:t>
              </w:r>
            </w:hyperlink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37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http://poltshkola.edusite.ru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казенное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учреждение  «</w:t>
            </w:r>
            <w:proofErr w:type="spellStart"/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Струговская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Октябрьского района»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5-37-57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692574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Струговка,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пер. Школьный, 15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strugovka@yandex.ru</w:t>
              </w:r>
            </w:hyperlink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39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</w:rPr>
                <w:t>http://strugovka.primorschool.ru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C612D" w:rsidRPr="00AC612D" w:rsidTr="00A55B3E">
        <w:trPr>
          <w:cantSplit/>
          <w:jc w:val="center"/>
        </w:trPr>
        <w:tc>
          <w:tcPr>
            <w:tcW w:w="354" w:type="pct"/>
          </w:tcPr>
          <w:p w:rsidR="00AC612D" w:rsidRPr="00AC612D" w:rsidRDefault="00AC612D" w:rsidP="00557E40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 казенное</w:t>
            </w:r>
            <w:proofErr w:type="gram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«</w:t>
            </w:r>
            <w:proofErr w:type="spell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Фадеевская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 основная общеобразовательная школа имени Кузьмы </w:t>
            </w:r>
            <w:proofErr w:type="spellStart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СафроновичаСкажутина</w:t>
            </w:r>
            <w:proofErr w:type="spellEnd"/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  Октябрьского района»</w:t>
            </w:r>
          </w:p>
        </w:tc>
        <w:tc>
          <w:tcPr>
            <w:tcW w:w="715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8(42344)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5-41-35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692579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Октябрьский район, 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>с. Фадеевка,</w:t>
            </w:r>
          </w:p>
          <w:p w:rsidR="00AC612D" w:rsidRPr="00A55B3E" w:rsidRDefault="00AC612D" w:rsidP="00AC612D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E">
              <w:rPr>
                <w:rFonts w:ascii="Times New Roman" w:eastAsia="Times New Roman" w:hAnsi="Times New Roman" w:cs="Times New Roman"/>
                <w:lang w:eastAsia="ru-RU"/>
              </w:rPr>
              <w:t xml:space="preserve"> ул. Школьная, 2</w:t>
            </w:r>
          </w:p>
        </w:tc>
        <w:tc>
          <w:tcPr>
            <w:tcW w:w="786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AC612D" w:rsidRPr="00A55B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fadeevka@bk.ru</w:t>
              </w:r>
            </w:hyperlink>
          </w:p>
        </w:tc>
        <w:tc>
          <w:tcPr>
            <w:tcW w:w="1071" w:type="pct"/>
          </w:tcPr>
          <w:p w:rsidR="00AC612D" w:rsidRPr="00A55B3E" w:rsidRDefault="00F736E1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41" w:history="1">
              <w:r w:rsidR="00AC612D" w:rsidRPr="00A55B3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http://fadeevka.edusite.ru</w:t>
              </w:r>
            </w:hyperlink>
          </w:p>
          <w:p w:rsidR="00AC612D" w:rsidRPr="00A55B3E" w:rsidRDefault="00AC612D" w:rsidP="00AC612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3E" w:rsidRDefault="00A55B3E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55B3E">
      <w:pPr>
        <w:spacing w:after="0" w:line="240" w:lineRule="auto"/>
        <w:ind w:firstLine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55B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</w:rPr>
        <w:t>ПРАВОВЫЕ ОСНОВАНИЯ ПРЕДОСТАВЛЕНИЯ</w:t>
      </w:r>
    </w:p>
    <w:p w:rsidR="00AC612D" w:rsidRPr="00AC612D" w:rsidRDefault="00AC612D" w:rsidP="00A55B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Федерации, принята всенародным голосованием 12.12.1993, Собрание законодательства Российской Федерации, 2009, №</w:t>
      </w:r>
      <w:r w:rsidR="00A5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4   </w:t>
      </w:r>
      <w:proofErr w:type="gramStart"/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AC612D">
        <w:rPr>
          <w:rFonts w:ascii="Times New Roman" w:eastAsia="Calibri" w:hAnsi="Times New Roman" w:cs="Times New Roman"/>
          <w:sz w:val="24"/>
          <w:szCs w:val="24"/>
        </w:rPr>
        <w:t>«Российская газета» от 21.01.2009 № 7);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(«Российская газета» от 08.12.1994 №</w:t>
      </w:r>
      <w:r w:rsidR="00A5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12D">
        <w:rPr>
          <w:rFonts w:ascii="Times New Roman" w:eastAsia="Calibri" w:hAnsi="Times New Roman" w:cs="Times New Roman"/>
          <w:sz w:val="24"/>
          <w:szCs w:val="24"/>
        </w:rPr>
        <w:t>238-239);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24.07.1998 № 124-ФЗ «Об основных гарантиях прав     ребенка в Российской Федерации» («Российская газета» от 05.08.1998 № 147);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 131-ФЗ «Об общих принципах       организации местного самоуправления в Российской Федерации» («Российская газета» от 08.10.2003 № 202);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02.05.2006 № 59-ФЗ «О порядке рассмотрения      обращений граждан Российской Федерации», «Российская газета» от 05.05.2006 № 95 (Собрание законодательства Российской Федерации от 08.05. 2006 № 19); 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27.07.2006 №152-ФЗ «О персональных </w:t>
      </w:r>
      <w:proofErr w:type="gramStart"/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данных»   </w:t>
      </w:r>
      <w:proofErr w:type="gramEnd"/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   («Российская газета» от 29.07.2006 №165, «Собрание законодательства РФ» от 31.07.2006, № 31 (1 ч.), ст. 3451, «Парламентская газета» от 03.08.2006 №</w:t>
      </w:r>
      <w:r w:rsidR="00A5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12D">
        <w:rPr>
          <w:rFonts w:ascii="Times New Roman" w:eastAsia="Calibri" w:hAnsi="Times New Roman" w:cs="Times New Roman"/>
          <w:sz w:val="24"/>
          <w:szCs w:val="24"/>
        </w:rPr>
        <w:t>126-127);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Федеральный закон от 27.07.2006 №</w:t>
      </w:r>
      <w:r w:rsidR="00A5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149-ФЗ «Об информации, информационных технологиях и о защите информации» («Российская газета» </w:t>
      </w:r>
      <w:proofErr w:type="gramStart"/>
      <w:r w:rsidRPr="00AC612D">
        <w:rPr>
          <w:rFonts w:ascii="Times New Roman" w:eastAsia="Calibri" w:hAnsi="Times New Roman" w:cs="Times New Roman"/>
          <w:sz w:val="24"/>
          <w:szCs w:val="24"/>
        </w:rPr>
        <w:t>от  29.07.2006</w:t>
      </w:r>
      <w:proofErr w:type="gramEnd"/>
      <w:r w:rsidRPr="00AC612D">
        <w:rPr>
          <w:rFonts w:ascii="Times New Roman" w:eastAsia="Calibri" w:hAnsi="Times New Roman" w:cs="Times New Roman"/>
          <w:sz w:val="24"/>
          <w:szCs w:val="24"/>
        </w:rPr>
        <w:t xml:space="preserve"> № 4131);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Федеральный закон от 09.02.2009 № 8-ФЗ «Об обеспечении доступа к      информации о деятельности государственных органов и органов местного самоуправления» («Российская газета» от 13.02.2009 № 25);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 от30.07.2010 №168, Собрание законодательства РФ от 02.08.2010, № 31, ст. 4179);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(«Российская газета» от 31.12.2012 № 5976);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(«Собрание      законодательства Российской Федерации» от 28.12.2009г., № 52 (часть II));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от 16.10.2013 № 6208);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Устав Октябрьского муниципального района принят решением Думы   Октябрьского района от 23.05.2007 № 67-НПА;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иные нормативные правовые акты Российской Федерации, Приморского края, муниципальные правовые акты.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12D" w:rsidRPr="00AC612D" w:rsidRDefault="00AC612D" w:rsidP="00AC612D">
      <w:pPr>
        <w:spacing w:after="0" w:line="240" w:lineRule="auto"/>
        <w:ind w:firstLine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C612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AC612D" w:rsidRPr="00AC612D" w:rsidTr="00887597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trHeight w:val="165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AC612D" w:rsidRPr="00AC612D" w:rsidTr="00887597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 полностью)</w:t>
            </w:r>
          </w:p>
        </w:tc>
      </w:tr>
      <w:tr w:rsidR="00AC612D" w:rsidRPr="00AC612D" w:rsidTr="00887597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AC612D" w:rsidRPr="00AC612D" w:rsidRDefault="00AC612D" w:rsidP="00AC6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12D" w:rsidRPr="00AC612D" w:rsidTr="00887597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5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55B3E" w:rsidRDefault="00AC612D" w:rsidP="00A5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информации об организации общедоступного и</w:t>
      </w:r>
    </w:p>
    <w:p w:rsidR="00A55B3E" w:rsidRDefault="00AC612D" w:rsidP="00A5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ru-RU"/>
        </w:rPr>
        <w:t>бесплатного дошкольного, начального общего, основного общего,</w:t>
      </w:r>
    </w:p>
    <w:p w:rsidR="00A55B3E" w:rsidRDefault="00AC612D" w:rsidP="00A5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общего образования, а также дополнительного образования</w:t>
      </w:r>
    </w:p>
    <w:p w:rsidR="00AC612D" w:rsidRPr="00AC612D" w:rsidRDefault="00AC612D" w:rsidP="00A5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12D">
        <w:rPr>
          <w:rFonts w:ascii="Times New Roman" w:eastAsia="Calibri" w:hAnsi="Times New Roman" w:cs="Times New Roman"/>
          <w:sz w:val="24"/>
          <w:szCs w:val="24"/>
          <w:lang w:eastAsia="ru-RU"/>
        </w:rPr>
        <w:t>в общеобразовательных организациях</w:t>
      </w:r>
    </w:p>
    <w:p w:rsidR="00AC612D" w:rsidRPr="00AC612D" w:rsidRDefault="00AC612D" w:rsidP="00AC612D">
      <w:pPr>
        <w:tabs>
          <w:tab w:val="left" w:pos="41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00"/>
        <w:gridCol w:w="1143"/>
        <w:gridCol w:w="126"/>
        <w:gridCol w:w="3395"/>
        <w:gridCol w:w="2127"/>
      </w:tblGrid>
      <w:tr w:rsidR="00AC612D" w:rsidRPr="00AC612D" w:rsidTr="00887597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</w:p>
        </w:tc>
      </w:tr>
      <w:tr w:rsidR="00AC612D" w:rsidRPr="00AC612D" w:rsidTr="00887597"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AC612D" w:rsidRPr="00AC612D" w:rsidRDefault="00AC612D" w:rsidP="00AC612D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 наименованиях, адресах и контактах общеобразовательных организаций/ о документах, регламентирующих порядок организации образовательной деятельности/ о реализуемых образовательных программах/ об образовательных стандартах/ о режиме работы образовательных учреждений/ о правилах приема в образовательные организации/ о наличии дополнительных образовательных услуг, в том числе платных образовательных услуг, и порядок их предоставления/ 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организациях)</w:t>
            </w:r>
          </w:p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прошу направить (нужное отметить):</w:t>
            </w:r>
          </w:p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AC612D" w:rsidRPr="00AC612D" w:rsidTr="00887597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AC612D" w:rsidRPr="00AC612D" w:rsidRDefault="00AC612D" w:rsidP="00AC61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AC612D" w:rsidRPr="00AC612D" w:rsidTr="00887597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AC612D" w:rsidRPr="00AC612D" w:rsidTr="00887597">
              <w:tc>
                <w:tcPr>
                  <w:tcW w:w="454" w:type="dxa"/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gramStart"/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адресу:_</w:t>
                  </w:r>
                  <w:proofErr w:type="gramEnd"/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___________________________________;</w:t>
                  </w:r>
                </w:p>
              </w:tc>
            </w:tr>
            <w:tr w:rsidR="00AC612D" w:rsidRPr="00AC612D" w:rsidTr="00887597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C612D" w:rsidRPr="00AC612D" w:rsidRDefault="00AC612D" w:rsidP="00AC6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</w:t>
                  </w:r>
                  <w:proofErr w:type="gramStart"/>
                  <w:r w:rsidRPr="00AC612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 .</w:t>
                  </w:r>
                  <w:proofErr w:type="gramEnd"/>
                </w:p>
              </w:tc>
            </w:tr>
          </w:tbl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AC612D" w:rsidRPr="00AC612D" w:rsidRDefault="00AC612D" w:rsidP="00A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AC612D">
              <w:rPr>
                <w:rFonts w:ascii="Courier New" w:eastAsia="Calibri" w:hAnsi="Courier New" w:cs="Courier New"/>
                <w:sz w:val="24"/>
                <w:szCs w:val="24"/>
              </w:rPr>
              <w:t xml:space="preserve">    </w:t>
            </w:r>
          </w:p>
        </w:tc>
      </w:tr>
      <w:tr w:rsidR="00AC612D" w:rsidRPr="00AC612D" w:rsidTr="0088759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2D" w:rsidRPr="00AC612D" w:rsidTr="0088759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612D" w:rsidRPr="00AC612D" w:rsidRDefault="00AC612D" w:rsidP="00AC61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C612D" w:rsidRPr="00AC612D" w:rsidRDefault="00AC612D" w:rsidP="00AC612D">
      <w:pPr>
        <w:spacing w:after="0" w:line="240" w:lineRule="auto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C612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2D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</w:t>
      </w: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6"/>
      </w:tblGrid>
      <w:tr w:rsidR="00AC612D" w:rsidRPr="00AC612D" w:rsidTr="00887597">
        <w:trPr>
          <w:trHeight w:val="701"/>
        </w:trPr>
        <w:tc>
          <w:tcPr>
            <w:tcW w:w="6586" w:type="dxa"/>
            <w:vAlign w:val="center"/>
          </w:tcPr>
          <w:p w:rsidR="00AC612D" w:rsidRPr="00AC612D" w:rsidRDefault="00AC612D" w:rsidP="00AC61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с запросом (заявлением)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7FBEFE41" wp14:editId="5D2D0D7B">
                <wp:simplePos x="0" y="0"/>
                <wp:positionH relativeFrom="column">
                  <wp:posOffset>2538095</wp:posOffset>
                </wp:positionH>
                <wp:positionV relativeFrom="paragraph">
                  <wp:posOffset>2540</wp:posOffset>
                </wp:positionV>
                <wp:extent cx="0" cy="88582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E1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9.85pt;margin-top:.2pt;width:0;height:69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AC612D" w:rsidRPr="00AC612D" w:rsidRDefault="00AC612D" w:rsidP="00AC61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511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</w:tblGrid>
      <w:tr w:rsidR="00AC612D" w:rsidRPr="00AC612D" w:rsidTr="00887597">
        <w:trPr>
          <w:trHeight w:val="576"/>
        </w:trPr>
        <w:tc>
          <w:tcPr>
            <w:tcW w:w="4721" w:type="dxa"/>
            <w:vAlign w:val="center"/>
          </w:tcPr>
          <w:p w:rsidR="00AC612D" w:rsidRPr="00AC612D" w:rsidRDefault="00AC612D" w:rsidP="00AC61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</w:tblGrid>
      <w:tr w:rsidR="00AC612D" w:rsidRPr="00AC612D" w:rsidTr="00887597">
        <w:trPr>
          <w:trHeight w:val="449"/>
        </w:trPr>
        <w:tc>
          <w:tcPr>
            <w:tcW w:w="3115" w:type="dxa"/>
            <w:vAlign w:val="center"/>
          </w:tcPr>
          <w:p w:rsidR="00AC612D" w:rsidRPr="00AC612D" w:rsidRDefault="00AC612D" w:rsidP="00AC61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989" w:tblpY="2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AC612D" w:rsidRPr="00AC612D" w:rsidTr="00887597">
        <w:trPr>
          <w:trHeight w:val="414"/>
        </w:trPr>
        <w:tc>
          <w:tcPr>
            <w:tcW w:w="3510" w:type="dxa"/>
            <w:vAlign w:val="center"/>
          </w:tcPr>
          <w:p w:rsidR="00AC612D" w:rsidRPr="00AC612D" w:rsidRDefault="00AC612D" w:rsidP="00AC61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приеме заявления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10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</w:tblGrid>
      <w:tr w:rsidR="00AC612D" w:rsidRPr="00AC612D" w:rsidTr="00887597">
        <w:trPr>
          <w:trHeight w:val="589"/>
        </w:trPr>
        <w:tc>
          <w:tcPr>
            <w:tcW w:w="3694" w:type="dxa"/>
            <w:vAlign w:val="center"/>
          </w:tcPr>
          <w:p w:rsidR="00AC612D" w:rsidRPr="00AC612D" w:rsidRDefault="00AC612D" w:rsidP="00A55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61" w:tblpY="4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5"/>
      </w:tblGrid>
      <w:tr w:rsidR="00AC612D" w:rsidRPr="00AC612D" w:rsidTr="00887597">
        <w:trPr>
          <w:trHeight w:val="526"/>
        </w:trPr>
        <w:tc>
          <w:tcPr>
            <w:tcW w:w="7025" w:type="dxa"/>
          </w:tcPr>
          <w:p w:rsidR="00AC612D" w:rsidRPr="00AC612D" w:rsidRDefault="00AC612D" w:rsidP="00A55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6B09EB" wp14:editId="396834D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322580</wp:posOffset>
                      </wp:positionV>
                      <wp:extent cx="635" cy="471805"/>
                      <wp:effectExtent l="76200" t="0" r="75565" b="615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1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5553F" id="Прямая со стрелкой 5" o:spid="_x0000_s1026" type="#_x0000_t32" style="position:absolute;margin-left:166.5pt;margin-top:25.4pt;width:.05pt;height:3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zRZAIAAHc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заявителю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9"/>
      </w:tblGrid>
      <w:tr w:rsidR="00AC612D" w:rsidRPr="00AC612D" w:rsidTr="00887597">
        <w:trPr>
          <w:trHeight w:val="563"/>
        </w:trPr>
        <w:tc>
          <w:tcPr>
            <w:tcW w:w="6749" w:type="dxa"/>
          </w:tcPr>
          <w:p w:rsidR="00AC612D" w:rsidRPr="00AC612D" w:rsidRDefault="00AC612D" w:rsidP="00A55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завершено</w:t>
            </w:r>
          </w:p>
        </w:tc>
      </w:tr>
    </w:tbl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C100D6" wp14:editId="204A09EE">
                <wp:simplePos x="0" y="0"/>
                <wp:positionH relativeFrom="column">
                  <wp:posOffset>3100070</wp:posOffset>
                </wp:positionH>
                <wp:positionV relativeFrom="paragraph">
                  <wp:posOffset>2070735</wp:posOffset>
                </wp:positionV>
                <wp:extent cx="2324100" cy="30734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D" w:rsidRPr="000C5330" w:rsidRDefault="00AC612D" w:rsidP="00AC6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5330">
                              <w:rPr>
                                <w:sz w:val="24"/>
                                <w:szCs w:val="24"/>
                              </w:rPr>
                              <w:t>Выдача уведомления об отказе</w:t>
                            </w:r>
                          </w:p>
                          <w:p w:rsidR="00AC612D" w:rsidRPr="000906BD" w:rsidRDefault="00AC612D" w:rsidP="00AC612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00D6" id="Прямоугольник 4" o:spid="_x0000_s1026" style="position:absolute;left:0;text-align:left;margin-left:244.1pt;margin-top:163.05pt;width:183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">
                <v:textbox>
                  <w:txbxContent>
                    <w:p w:rsidR="00AC612D" w:rsidRPr="000C5330" w:rsidRDefault="00AC612D" w:rsidP="00AC612D">
                      <w:pPr>
                        <w:rPr>
                          <w:sz w:val="24"/>
                          <w:szCs w:val="24"/>
                        </w:rPr>
                      </w:pPr>
                      <w:r w:rsidRPr="000C5330">
                        <w:rPr>
                          <w:sz w:val="24"/>
                          <w:szCs w:val="24"/>
                        </w:rPr>
                        <w:t>Выдача уведомления об отказе</w:t>
                      </w:r>
                    </w:p>
                    <w:p w:rsidR="00AC612D" w:rsidRPr="000906BD" w:rsidRDefault="00AC612D" w:rsidP="00AC612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55B3E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2C6E3D6E" wp14:editId="1C375CB6">
                <wp:simplePos x="0" y="0"/>
                <wp:positionH relativeFrom="column">
                  <wp:posOffset>3042285</wp:posOffset>
                </wp:positionH>
                <wp:positionV relativeFrom="paragraph">
                  <wp:posOffset>25400</wp:posOffset>
                </wp:positionV>
                <wp:extent cx="0" cy="448310"/>
                <wp:effectExtent l="76200" t="0" r="57150" b="660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B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9.55pt;margin-top:2pt;width:0;height:35.3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47YAIAAHU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C97FD6" wp14:editId="4C39F003">
                <wp:simplePos x="0" y="0"/>
                <wp:positionH relativeFrom="column">
                  <wp:posOffset>937895</wp:posOffset>
                </wp:positionH>
                <wp:positionV relativeFrom="paragraph">
                  <wp:posOffset>23495</wp:posOffset>
                </wp:positionV>
                <wp:extent cx="0" cy="3905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4749" id="Прямая со стрелкой 7" o:spid="_x0000_s1026" type="#_x0000_t32" style="position:absolute;margin-left:73.85pt;margin-top:1.85pt;width:0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DA530F" wp14:editId="3AB1186D">
                <wp:simplePos x="0" y="0"/>
                <wp:positionH relativeFrom="column">
                  <wp:posOffset>-1015365</wp:posOffset>
                </wp:positionH>
                <wp:positionV relativeFrom="paragraph">
                  <wp:posOffset>97790</wp:posOffset>
                </wp:positionV>
                <wp:extent cx="0" cy="518795"/>
                <wp:effectExtent l="76200" t="0" r="57150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E04D" id="Прямая со стрелкой 9" o:spid="_x0000_s1026" type="#_x0000_t32" style="position:absolute;margin-left:-79.95pt;margin-top:7.7pt;width:0;height:4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rkXgIAAHU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02ED5B" wp14:editId="06589B25">
                <wp:simplePos x="0" y="0"/>
                <wp:positionH relativeFrom="column">
                  <wp:posOffset>-3759835</wp:posOffset>
                </wp:positionH>
                <wp:positionV relativeFrom="paragraph">
                  <wp:posOffset>102235</wp:posOffset>
                </wp:positionV>
                <wp:extent cx="635" cy="394970"/>
                <wp:effectExtent l="76200" t="0" r="75565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12B6" id="Прямая со стрелкой 3" o:spid="_x0000_s1026" type="#_x0000_t32" style="position:absolute;margin-left:-296.05pt;margin-top:8.05pt;width:.05pt;height:3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55B3E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2D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A1875" wp14:editId="6689001E">
                <wp:simplePos x="0" y="0"/>
                <wp:positionH relativeFrom="column">
                  <wp:posOffset>1683386</wp:posOffset>
                </wp:positionH>
                <wp:positionV relativeFrom="paragraph">
                  <wp:posOffset>7619</wp:posOffset>
                </wp:positionV>
                <wp:extent cx="45719" cy="434975"/>
                <wp:effectExtent l="38100" t="0" r="69215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C197" id="Прямая со стрелкой 6" o:spid="_x0000_s1026" type="#_x0000_t32" style="position:absolute;margin-left:132.55pt;margin-top:.6pt;width:3.6pt;height: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2D" w:rsidRPr="00AC612D" w:rsidRDefault="00AC612D" w:rsidP="00AC612D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AC612D" w:rsidRPr="00AC612D" w:rsidRDefault="00AC612D" w:rsidP="00AC612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AC612D" w:rsidRPr="00AC612D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AC612D" w:rsidRPr="00AC612D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612D" w:rsidRPr="00AC612D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612D" w:rsidRPr="00AC612D" w:rsidRDefault="00AC612D" w:rsidP="00A55B3E">
      <w:pPr>
        <w:tabs>
          <w:tab w:val="left" w:pos="720"/>
          <w:tab w:val="left" w:pos="1260"/>
        </w:tabs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612D">
        <w:rPr>
          <w:rFonts w:ascii="Times New Roman" w:eastAsia="Calibri" w:hAnsi="Times New Roman" w:cs="Times New Roman"/>
          <w:sz w:val="24"/>
          <w:szCs w:val="24"/>
        </w:rPr>
        <w:t>Приложение №5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55B3E" w:rsidRDefault="00AC612D" w:rsidP="00A55B3E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55B3E">
        <w:rPr>
          <w:rFonts w:ascii="Times New Roman" w:eastAsia="Calibri" w:hAnsi="Times New Roman" w:cs="Times New Roman"/>
          <w:b/>
          <w:sz w:val="26"/>
          <w:szCs w:val="26"/>
        </w:rPr>
        <w:t>Последовательность и сроки выполнения</w:t>
      </w:r>
    </w:p>
    <w:p w:rsidR="00AC612D" w:rsidRPr="00A55B3E" w:rsidRDefault="00AC612D" w:rsidP="00A55B3E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55B3E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административных процедур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5B3E">
        <w:rPr>
          <w:rFonts w:ascii="Times New Roman" w:eastAsia="Calibri" w:hAnsi="Times New Roman" w:cs="Times New Roman"/>
          <w:sz w:val="26"/>
          <w:szCs w:val="26"/>
        </w:rPr>
        <w:t xml:space="preserve">          1. Информирование (консультация) специалистом управления образования, МФЦ по порядку предоставления муниципальной услуги в течение 15 минут.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5B3E">
        <w:rPr>
          <w:rFonts w:ascii="Times New Roman" w:eastAsia="Calibri" w:hAnsi="Times New Roman" w:cs="Times New Roman"/>
          <w:sz w:val="26"/>
          <w:szCs w:val="26"/>
        </w:rPr>
        <w:t xml:space="preserve">         2.  Принятие решения специалистом о приеме запроса (заявления) и документов либо об отказе в приеме документов.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5B3E">
        <w:rPr>
          <w:rFonts w:ascii="Times New Roman" w:eastAsia="Calibri" w:hAnsi="Times New Roman" w:cs="Times New Roman"/>
          <w:sz w:val="26"/>
          <w:szCs w:val="26"/>
        </w:rPr>
        <w:t xml:space="preserve">         3. Регистрация специалистом управления образования, МФЦ запроса и документов от заявителя для получения муниципальной услуги при личном обращении заявителя не превышает 15 минут, с использованием электронных средств связи, в том числе через Единый портал в виде электронного документа, в течение 1 рабочего дня со дня поступления заявления.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5B3E">
        <w:rPr>
          <w:rFonts w:ascii="Times New Roman" w:eastAsia="Calibri" w:hAnsi="Times New Roman" w:cs="Times New Roman"/>
          <w:sz w:val="26"/>
          <w:szCs w:val="26"/>
        </w:rPr>
        <w:t xml:space="preserve">        4. Подготовка специалистом информации в форме, указанной в запросе (заявлении) не более 8 рабочих дней с момента получения запроса (заявления).</w:t>
      </w:r>
    </w:p>
    <w:p w:rsidR="00AC612D" w:rsidRPr="00A55B3E" w:rsidRDefault="00AC612D" w:rsidP="00AC612D">
      <w:pPr>
        <w:tabs>
          <w:tab w:val="left" w:pos="720"/>
          <w:tab w:val="left" w:pos="12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5B3E">
        <w:rPr>
          <w:rFonts w:ascii="Times New Roman" w:eastAsia="Calibri" w:hAnsi="Times New Roman" w:cs="Times New Roman"/>
          <w:sz w:val="26"/>
          <w:szCs w:val="26"/>
        </w:rPr>
        <w:t xml:space="preserve">        5. Направление информации заявителю не позднее 2 рабочих дней со дня подготовки информации по запрашиваемому вопросу.</w:t>
      </w:r>
    </w:p>
    <w:p w:rsidR="00AC612D" w:rsidRPr="00A55B3E" w:rsidRDefault="00AC612D" w:rsidP="00AC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612D" w:rsidRPr="00A55B3E" w:rsidRDefault="00AC612D" w:rsidP="00AC61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612D" w:rsidRPr="00A55B3E" w:rsidRDefault="00AC612D" w:rsidP="00AC6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55B3E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12D" w:rsidRPr="00A55B3E" w:rsidRDefault="00AC612D" w:rsidP="00AC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E9D" w:rsidRPr="00A55B3E" w:rsidRDefault="00A60E9D" w:rsidP="00AC612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sectPr w:rsidR="00A60E9D" w:rsidRPr="00A55B3E" w:rsidSect="001C3CF8">
      <w:headerReference w:type="even" r:id="rId42"/>
      <w:headerReference w:type="default" r:id="rId43"/>
      <w:pgSz w:w="11906" w:h="16838" w:code="9"/>
      <w:pgMar w:top="284" w:right="851" w:bottom="102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E1" w:rsidRDefault="00F736E1">
      <w:pPr>
        <w:spacing w:after="0" w:line="240" w:lineRule="auto"/>
      </w:pPr>
      <w:r>
        <w:separator/>
      </w:r>
    </w:p>
  </w:endnote>
  <w:endnote w:type="continuationSeparator" w:id="0">
    <w:p w:rsidR="00F736E1" w:rsidRDefault="00F7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E1" w:rsidRDefault="00F736E1">
      <w:pPr>
        <w:spacing w:after="0" w:line="240" w:lineRule="auto"/>
      </w:pPr>
      <w:r>
        <w:separator/>
      </w:r>
    </w:p>
  </w:footnote>
  <w:footnote w:type="continuationSeparator" w:id="0">
    <w:p w:rsidR="00F736E1" w:rsidRDefault="00F7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7A52" w:rsidRDefault="00F736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B3E">
      <w:rPr>
        <w:rStyle w:val="a5"/>
        <w:noProof/>
      </w:rPr>
      <w:t>27</w:t>
    </w:r>
    <w:r>
      <w:rPr>
        <w:rStyle w:val="a5"/>
      </w:rPr>
      <w:fldChar w:fldCharType="end"/>
    </w:r>
  </w:p>
  <w:p w:rsidR="00937A52" w:rsidRDefault="00F736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1F383C"/>
    <w:multiLevelType w:val="hybridMultilevel"/>
    <w:tmpl w:val="44BAFB6A"/>
    <w:lvl w:ilvl="0" w:tplc="64CEB59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3E5A"/>
    <w:multiLevelType w:val="hybridMultilevel"/>
    <w:tmpl w:val="01044D7C"/>
    <w:lvl w:ilvl="0" w:tplc="0E983922">
      <w:start w:val="1"/>
      <w:numFmt w:val="russianLow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6E2E2D62"/>
    <w:multiLevelType w:val="hybridMultilevel"/>
    <w:tmpl w:val="6CE62892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B"/>
    <w:rsid w:val="00001988"/>
    <w:rsid w:val="00002DAA"/>
    <w:rsid w:val="00003347"/>
    <w:rsid w:val="000037EB"/>
    <w:rsid w:val="00004864"/>
    <w:rsid w:val="00007300"/>
    <w:rsid w:val="00013B09"/>
    <w:rsid w:val="000163CA"/>
    <w:rsid w:val="00016D0D"/>
    <w:rsid w:val="00017369"/>
    <w:rsid w:val="00020957"/>
    <w:rsid w:val="00022BEA"/>
    <w:rsid w:val="00025DD9"/>
    <w:rsid w:val="00030A5E"/>
    <w:rsid w:val="00030AEF"/>
    <w:rsid w:val="000311B1"/>
    <w:rsid w:val="0003293F"/>
    <w:rsid w:val="00033CF0"/>
    <w:rsid w:val="00034682"/>
    <w:rsid w:val="00035775"/>
    <w:rsid w:val="00035C59"/>
    <w:rsid w:val="00036BA5"/>
    <w:rsid w:val="000373FB"/>
    <w:rsid w:val="0003745F"/>
    <w:rsid w:val="00037B8C"/>
    <w:rsid w:val="00037F24"/>
    <w:rsid w:val="000405C7"/>
    <w:rsid w:val="000409CE"/>
    <w:rsid w:val="00042E17"/>
    <w:rsid w:val="00043864"/>
    <w:rsid w:val="00044CA4"/>
    <w:rsid w:val="000457D5"/>
    <w:rsid w:val="0004674B"/>
    <w:rsid w:val="00047549"/>
    <w:rsid w:val="00047AE9"/>
    <w:rsid w:val="00050607"/>
    <w:rsid w:val="000511D0"/>
    <w:rsid w:val="0005403D"/>
    <w:rsid w:val="00054511"/>
    <w:rsid w:val="00054A3F"/>
    <w:rsid w:val="0005578B"/>
    <w:rsid w:val="0005636A"/>
    <w:rsid w:val="000563CF"/>
    <w:rsid w:val="00060D4F"/>
    <w:rsid w:val="00061931"/>
    <w:rsid w:val="000666EF"/>
    <w:rsid w:val="00067913"/>
    <w:rsid w:val="000709A6"/>
    <w:rsid w:val="00072EEF"/>
    <w:rsid w:val="00074030"/>
    <w:rsid w:val="000745ED"/>
    <w:rsid w:val="00075189"/>
    <w:rsid w:val="00076A59"/>
    <w:rsid w:val="00076EDC"/>
    <w:rsid w:val="00077EB9"/>
    <w:rsid w:val="00080799"/>
    <w:rsid w:val="00083218"/>
    <w:rsid w:val="00086513"/>
    <w:rsid w:val="00087702"/>
    <w:rsid w:val="00087E87"/>
    <w:rsid w:val="00091478"/>
    <w:rsid w:val="00091629"/>
    <w:rsid w:val="000942CA"/>
    <w:rsid w:val="000954D2"/>
    <w:rsid w:val="00095515"/>
    <w:rsid w:val="00095E77"/>
    <w:rsid w:val="000961B0"/>
    <w:rsid w:val="000A254B"/>
    <w:rsid w:val="000A3805"/>
    <w:rsid w:val="000A58CB"/>
    <w:rsid w:val="000A729A"/>
    <w:rsid w:val="000A730C"/>
    <w:rsid w:val="000A7B92"/>
    <w:rsid w:val="000A7D94"/>
    <w:rsid w:val="000B02C6"/>
    <w:rsid w:val="000B2A95"/>
    <w:rsid w:val="000B2C61"/>
    <w:rsid w:val="000B4E95"/>
    <w:rsid w:val="000B4F1B"/>
    <w:rsid w:val="000B536C"/>
    <w:rsid w:val="000B562B"/>
    <w:rsid w:val="000B60A1"/>
    <w:rsid w:val="000C14A8"/>
    <w:rsid w:val="000C1F11"/>
    <w:rsid w:val="000C41FB"/>
    <w:rsid w:val="000C4624"/>
    <w:rsid w:val="000C6595"/>
    <w:rsid w:val="000C735A"/>
    <w:rsid w:val="000C7452"/>
    <w:rsid w:val="000C7944"/>
    <w:rsid w:val="000D339A"/>
    <w:rsid w:val="000D383D"/>
    <w:rsid w:val="000D4A64"/>
    <w:rsid w:val="000D5015"/>
    <w:rsid w:val="000D5C73"/>
    <w:rsid w:val="000D71EC"/>
    <w:rsid w:val="000D7482"/>
    <w:rsid w:val="000D7A95"/>
    <w:rsid w:val="000E050D"/>
    <w:rsid w:val="000E0E9C"/>
    <w:rsid w:val="000E2F97"/>
    <w:rsid w:val="000E42CF"/>
    <w:rsid w:val="000E491D"/>
    <w:rsid w:val="000E5661"/>
    <w:rsid w:val="000E5DD3"/>
    <w:rsid w:val="000E654F"/>
    <w:rsid w:val="000E7FCB"/>
    <w:rsid w:val="000F1543"/>
    <w:rsid w:val="000F1E95"/>
    <w:rsid w:val="000F3F43"/>
    <w:rsid w:val="000F4B99"/>
    <w:rsid w:val="000F636D"/>
    <w:rsid w:val="000F7807"/>
    <w:rsid w:val="00100B91"/>
    <w:rsid w:val="0010278A"/>
    <w:rsid w:val="00104635"/>
    <w:rsid w:val="0010510F"/>
    <w:rsid w:val="00110DEC"/>
    <w:rsid w:val="00112241"/>
    <w:rsid w:val="001127FE"/>
    <w:rsid w:val="00112A4C"/>
    <w:rsid w:val="001159CD"/>
    <w:rsid w:val="00116708"/>
    <w:rsid w:val="001171BB"/>
    <w:rsid w:val="00117C1B"/>
    <w:rsid w:val="00120C35"/>
    <w:rsid w:val="00120F39"/>
    <w:rsid w:val="001211ED"/>
    <w:rsid w:val="00121ADC"/>
    <w:rsid w:val="00123C3F"/>
    <w:rsid w:val="00123CF3"/>
    <w:rsid w:val="00124BA7"/>
    <w:rsid w:val="00130A36"/>
    <w:rsid w:val="00131106"/>
    <w:rsid w:val="00131A99"/>
    <w:rsid w:val="00135B96"/>
    <w:rsid w:val="00136129"/>
    <w:rsid w:val="00136C77"/>
    <w:rsid w:val="00142B31"/>
    <w:rsid w:val="00144A80"/>
    <w:rsid w:val="00146C4B"/>
    <w:rsid w:val="0014702F"/>
    <w:rsid w:val="00147B70"/>
    <w:rsid w:val="00151990"/>
    <w:rsid w:val="00152834"/>
    <w:rsid w:val="001528F1"/>
    <w:rsid w:val="001534F5"/>
    <w:rsid w:val="00153AB2"/>
    <w:rsid w:val="00157A7E"/>
    <w:rsid w:val="00160867"/>
    <w:rsid w:val="00161689"/>
    <w:rsid w:val="0016336D"/>
    <w:rsid w:val="0016417F"/>
    <w:rsid w:val="00164CA0"/>
    <w:rsid w:val="00167110"/>
    <w:rsid w:val="0016778D"/>
    <w:rsid w:val="00171F11"/>
    <w:rsid w:val="0017277C"/>
    <w:rsid w:val="00173D36"/>
    <w:rsid w:val="001747A3"/>
    <w:rsid w:val="00175FF3"/>
    <w:rsid w:val="001773A1"/>
    <w:rsid w:val="00177A1D"/>
    <w:rsid w:val="00180107"/>
    <w:rsid w:val="00185CDC"/>
    <w:rsid w:val="00186761"/>
    <w:rsid w:val="00186DFD"/>
    <w:rsid w:val="00187651"/>
    <w:rsid w:val="00190425"/>
    <w:rsid w:val="0019102A"/>
    <w:rsid w:val="001919C6"/>
    <w:rsid w:val="0019309D"/>
    <w:rsid w:val="00194C76"/>
    <w:rsid w:val="0019518E"/>
    <w:rsid w:val="00195712"/>
    <w:rsid w:val="001958D8"/>
    <w:rsid w:val="00196299"/>
    <w:rsid w:val="00196A92"/>
    <w:rsid w:val="0019704B"/>
    <w:rsid w:val="001A0E34"/>
    <w:rsid w:val="001A1C30"/>
    <w:rsid w:val="001A21F6"/>
    <w:rsid w:val="001A3E7F"/>
    <w:rsid w:val="001A494B"/>
    <w:rsid w:val="001A7660"/>
    <w:rsid w:val="001A77FA"/>
    <w:rsid w:val="001A7EF0"/>
    <w:rsid w:val="001B0303"/>
    <w:rsid w:val="001B103D"/>
    <w:rsid w:val="001B22C6"/>
    <w:rsid w:val="001B2610"/>
    <w:rsid w:val="001B299C"/>
    <w:rsid w:val="001B6002"/>
    <w:rsid w:val="001C1CDA"/>
    <w:rsid w:val="001C3925"/>
    <w:rsid w:val="001C39C0"/>
    <w:rsid w:val="001C3CF8"/>
    <w:rsid w:val="001C56C7"/>
    <w:rsid w:val="001D1424"/>
    <w:rsid w:val="001D17BC"/>
    <w:rsid w:val="001D30FD"/>
    <w:rsid w:val="001D3190"/>
    <w:rsid w:val="001D33B2"/>
    <w:rsid w:val="001D6059"/>
    <w:rsid w:val="001E0DF3"/>
    <w:rsid w:val="001E1BA9"/>
    <w:rsid w:val="001E26B6"/>
    <w:rsid w:val="001E3B59"/>
    <w:rsid w:val="001E3EDE"/>
    <w:rsid w:val="001E4B0D"/>
    <w:rsid w:val="001E68BA"/>
    <w:rsid w:val="001E75A7"/>
    <w:rsid w:val="001F4F23"/>
    <w:rsid w:val="001F52E7"/>
    <w:rsid w:val="001F6C03"/>
    <w:rsid w:val="001F7A83"/>
    <w:rsid w:val="0020093F"/>
    <w:rsid w:val="00201D44"/>
    <w:rsid w:val="00202CC3"/>
    <w:rsid w:val="00203880"/>
    <w:rsid w:val="002050F8"/>
    <w:rsid w:val="002076A7"/>
    <w:rsid w:val="0021010C"/>
    <w:rsid w:val="0021086E"/>
    <w:rsid w:val="00210A32"/>
    <w:rsid w:val="00211F87"/>
    <w:rsid w:val="00212B63"/>
    <w:rsid w:val="0021540F"/>
    <w:rsid w:val="00216F65"/>
    <w:rsid w:val="00217B2B"/>
    <w:rsid w:val="00221475"/>
    <w:rsid w:val="002239DA"/>
    <w:rsid w:val="00225C44"/>
    <w:rsid w:val="00225E87"/>
    <w:rsid w:val="00225EDF"/>
    <w:rsid w:val="0022770B"/>
    <w:rsid w:val="00227EFF"/>
    <w:rsid w:val="00230FB5"/>
    <w:rsid w:val="0023216C"/>
    <w:rsid w:val="00232382"/>
    <w:rsid w:val="0023477F"/>
    <w:rsid w:val="00234E7A"/>
    <w:rsid w:val="00235F9F"/>
    <w:rsid w:val="002361F6"/>
    <w:rsid w:val="00237B98"/>
    <w:rsid w:val="0024334E"/>
    <w:rsid w:val="00243BE8"/>
    <w:rsid w:val="002441AA"/>
    <w:rsid w:val="00245EE9"/>
    <w:rsid w:val="00251923"/>
    <w:rsid w:val="00252739"/>
    <w:rsid w:val="00253E56"/>
    <w:rsid w:val="0025515A"/>
    <w:rsid w:val="0025641F"/>
    <w:rsid w:val="00256E5D"/>
    <w:rsid w:val="002574E7"/>
    <w:rsid w:val="002577E4"/>
    <w:rsid w:val="00257FC2"/>
    <w:rsid w:val="00261B03"/>
    <w:rsid w:val="002626C2"/>
    <w:rsid w:val="00262A55"/>
    <w:rsid w:val="002631FE"/>
    <w:rsid w:val="00263906"/>
    <w:rsid w:val="00270EE6"/>
    <w:rsid w:val="00271D6F"/>
    <w:rsid w:val="002733EA"/>
    <w:rsid w:val="002736BC"/>
    <w:rsid w:val="00275AD6"/>
    <w:rsid w:val="00277F3F"/>
    <w:rsid w:val="00281C54"/>
    <w:rsid w:val="002820B5"/>
    <w:rsid w:val="002824F7"/>
    <w:rsid w:val="00283EAE"/>
    <w:rsid w:val="00284677"/>
    <w:rsid w:val="00284750"/>
    <w:rsid w:val="002912D6"/>
    <w:rsid w:val="00291B13"/>
    <w:rsid w:val="002935D3"/>
    <w:rsid w:val="00293756"/>
    <w:rsid w:val="0029542D"/>
    <w:rsid w:val="00297002"/>
    <w:rsid w:val="002A0562"/>
    <w:rsid w:val="002A33EF"/>
    <w:rsid w:val="002A4715"/>
    <w:rsid w:val="002A4AC6"/>
    <w:rsid w:val="002A5908"/>
    <w:rsid w:val="002B36D6"/>
    <w:rsid w:val="002B467D"/>
    <w:rsid w:val="002B49CD"/>
    <w:rsid w:val="002B534A"/>
    <w:rsid w:val="002B5BAC"/>
    <w:rsid w:val="002C0A1F"/>
    <w:rsid w:val="002C0D60"/>
    <w:rsid w:val="002C3370"/>
    <w:rsid w:val="002C4284"/>
    <w:rsid w:val="002C49AA"/>
    <w:rsid w:val="002C4BCA"/>
    <w:rsid w:val="002C5D8F"/>
    <w:rsid w:val="002C61D1"/>
    <w:rsid w:val="002C67BD"/>
    <w:rsid w:val="002C6AC1"/>
    <w:rsid w:val="002D3DC7"/>
    <w:rsid w:val="002D4A19"/>
    <w:rsid w:val="002D4BDB"/>
    <w:rsid w:val="002D52BB"/>
    <w:rsid w:val="002D718D"/>
    <w:rsid w:val="002D7C44"/>
    <w:rsid w:val="002D7DEE"/>
    <w:rsid w:val="002E335B"/>
    <w:rsid w:val="002E4390"/>
    <w:rsid w:val="002E4A5E"/>
    <w:rsid w:val="002E57A1"/>
    <w:rsid w:val="002E614A"/>
    <w:rsid w:val="002E616A"/>
    <w:rsid w:val="002E6A49"/>
    <w:rsid w:val="002E75BB"/>
    <w:rsid w:val="002E782C"/>
    <w:rsid w:val="002F1621"/>
    <w:rsid w:val="002F1FB3"/>
    <w:rsid w:val="002F2CD3"/>
    <w:rsid w:val="002F4E86"/>
    <w:rsid w:val="00303AF4"/>
    <w:rsid w:val="003073FC"/>
    <w:rsid w:val="00307920"/>
    <w:rsid w:val="00307E4F"/>
    <w:rsid w:val="00310349"/>
    <w:rsid w:val="003137BD"/>
    <w:rsid w:val="0031545D"/>
    <w:rsid w:val="0031592A"/>
    <w:rsid w:val="003162C9"/>
    <w:rsid w:val="003172C4"/>
    <w:rsid w:val="003174B2"/>
    <w:rsid w:val="0031782C"/>
    <w:rsid w:val="0032018B"/>
    <w:rsid w:val="00321928"/>
    <w:rsid w:val="00321FC6"/>
    <w:rsid w:val="00322F78"/>
    <w:rsid w:val="0032449D"/>
    <w:rsid w:val="003252D3"/>
    <w:rsid w:val="003274F7"/>
    <w:rsid w:val="00330B67"/>
    <w:rsid w:val="0033325B"/>
    <w:rsid w:val="00335243"/>
    <w:rsid w:val="0033532B"/>
    <w:rsid w:val="0033660B"/>
    <w:rsid w:val="00336A9C"/>
    <w:rsid w:val="00341256"/>
    <w:rsid w:val="00344F5C"/>
    <w:rsid w:val="00346D1A"/>
    <w:rsid w:val="00347273"/>
    <w:rsid w:val="00350316"/>
    <w:rsid w:val="003520E4"/>
    <w:rsid w:val="0035238F"/>
    <w:rsid w:val="0035380B"/>
    <w:rsid w:val="00355E5D"/>
    <w:rsid w:val="00356851"/>
    <w:rsid w:val="00360A33"/>
    <w:rsid w:val="00364016"/>
    <w:rsid w:val="00364EB8"/>
    <w:rsid w:val="00367968"/>
    <w:rsid w:val="003679AE"/>
    <w:rsid w:val="00370DBE"/>
    <w:rsid w:val="003718BA"/>
    <w:rsid w:val="00373685"/>
    <w:rsid w:val="00374682"/>
    <w:rsid w:val="00374979"/>
    <w:rsid w:val="00375918"/>
    <w:rsid w:val="00375AD0"/>
    <w:rsid w:val="00376869"/>
    <w:rsid w:val="00376870"/>
    <w:rsid w:val="00376ACB"/>
    <w:rsid w:val="0037776A"/>
    <w:rsid w:val="0037791A"/>
    <w:rsid w:val="003804D4"/>
    <w:rsid w:val="0038260B"/>
    <w:rsid w:val="00383D80"/>
    <w:rsid w:val="003858F1"/>
    <w:rsid w:val="00385E30"/>
    <w:rsid w:val="0038605A"/>
    <w:rsid w:val="00386153"/>
    <w:rsid w:val="00387FA3"/>
    <w:rsid w:val="003919F5"/>
    <w:rsid w:val="00392032"/>
    <w:rsid w:val="00393597"/>
    <w:rsid w:val="00394571"/>
    <w:rsid w:val="00395382"/>
    <w:rsid w:val="00396C5F"/>
    <w:rsid w:val="003A0F48"/>
    <w:rsid w:val="003A0FA9"/>
    <w:rsid w:val="003A2016"/>
    <w:rsid w:val="003A2B4C"/>
    <w:rsid w:val="003A5071"/>
    <w:rsid w:val="003A76B3"/>
    <w:rsid w:val="003A7CC4"/>
    <w:rsid w:val="003B1D86"/>
    <w:rsid w:val="003B3344"/>
    <w:rsid w:val="003B4CB6"/>
    <w:rsid w:val="003B7506"/>
    <w:rsid w:val="003B7956"/>
    <w:rsid w:val="003C0491"/>
    <w:rsid w:val="003C4972"/>
    <w:rsid w:val="003C4ADB"/>
    <w:rsid w:val="003C4FF5"/>
    <w:rsid w:val="003C5CCC"/>
    <w:rsid w:val="003C60AB"/>
    <w:rsid w:val="003C6ADC"/>
    <w:rsid w:val="003C6F36"/>
    <w:rsid w:val="003C75F5"/>
    <w:rsid w:val="003D0FF5"/>
    <w:rsid w:val="003D40F5"/>
    <w:rsid w:val="003D52FB"/>
    <w:rsid w:val="003D5A2F"/>
    <w:rsid w:val="003D633C"/>
    <w:rsid w:val="003D785A"/>
    <w:rsid w:val="003E02AB"/>
    <w:rsid w:val="003E0354"/>
    <w:rsid w:val="003E07B7"/>
    <w:rsid w:val="003E0B7F"/>
    <w:rsid w:val="003E19FE"/>
    <w:rsid w:val="003E588D"/>
    <w:rsid w:val="003E7083"/>
    <w:rsid w:val="003F13B4"/>
    <w:rsid w:val="003F17B1"/>
    <w:rsid w:val="003F2C9C"/>
    <w:rsid w:val="003F4E45"/>
    <w:rsid w:val="003F6B33"/>
    <w:rsid w:val="003F6C46"/>
    <w:rsid w:val="003F77E3"/>
    <w:rsid w:val="0040104A"/>
    <w:rsid w:val="00402387"/>
    <w:rsid w:val="00406310"/>
    <w:rsid w:val="00410DC7"/>
    <w:rsid w:val="00411EA3"/>
    <w:rsid w:val="0041285E"/>
    <w:rsid w:val="00412B19"/>
    <w:rsid w:val="004143D1"/>
    <w:rsid w:val="00415CFD"/>
    <w:rsid w:val="00415DFE"/>
    <w:rsid w:val="00416E91"/>
    <w:rsid w:val="00421A05"/>
    <w:rsid w:val="00421C1F"/>
    <w:rsid w:val="00421D2E"/>
    <w:rsid w:val="004228C6"/>
    <w:rsid w:val="00427C23"/>
    <w:rsid w:val="0043110D"/>
    <w:rsid w:val="00431C9E"/>
    <w:rsid w:val="00431DB9"/>
    <w:rsid w:val="0043268C"/>
    <w:rsid w:val="004348DF"/>
    <w:rsid w:val="0043587E"/>
    <w:rsid w:val="004359E9"/>
    <w:rsid w:val="00437193"/>
    <w:rsid w:val="00437671"/>
    <w:rsid w:val="00437954"/>
    <w:rsid w:val="00440A6D"/>
    <w:rsid w:val="00441C5B"/>
    <w:rsid w:val="0044424C"/>
    <w:rsid w:val="00444D1D"/>
    <w:rsid w:val="0044536E"/>
    <w:rsid w:val="00446681"/>
    <w:rsid w:val="004503E3"/>
    <w:rsid w:val="004508A5"/>
    <w:rsid w:val="00451C0F"/>
    <w:rsid w:val="004521D7"/>
    <w:rsid w:val="0045462C"/>
    <w:rsid w:val="00454C9C"/>
    <w:rsid w:val="004556B0"/>
    <w:rsid w:val="00455FA6"/>
    <w:rsid w:val="00456367"/>
    <w:rsid w:val="004572F1"/>
    <w:rsid w:val="0045738F"/>
    <w:rsid w:val="0046018A"/>
    <w:rsid w:val="00461417"/>
    <w:rsid w:val="00461DB6"/>
    <w:rsid w:val="00462054"/>
    <w:rsid w:val="00463048"/>
    <w:rsid w:val="00463418"/>
    <w:rsid w:val="00463DC3"/>
    <w:rsid w:val="00464B1E"/>
    <w:rsid w:val="00465190"/>
    <w:rsid w:val="0046576D"/>
    <w:rsid w:val="0046608E"/>
    <w:rsid w:val="0046625B"/>
    <w:rsid w:val="0046657F"/>
    <w:rsid w:val="00470543"/>
    <w:rsid w:val="00470F0A"/>
    <w:rsid w:val="00471747"/>
    <w:rsid w:val="00472F14"/>
    <w:rsid w:val="00473163"/>
    <w:rsid w:val="00473852"/>
    <w:rsid w:val="00474637"/>
    <w:rsid w:val="004752DE"/>
    <w:rsid w:val="0047576C"/>
    <w:rsid w:val="00477B4F"/>
    <w:rsid w:val="00481E1B"/>
    <w:rsid w:val="00483353"/>
    <w:rsid w:val="00483709"/>
    <w:rsid w:val="0048388F"/>
    <w:rsid w:val="00485ED5"/>
    <w:rsid w:val="004878A3"/>
    <w:rsid w:val="00490399"/>
    <w:rsid w:val="00491B92"/>
    <w:rsid w:val="00492729"/>
    <w:rsid w:val="00495E4D"/>
    <w:rsid w:val="004964BF"/>
    <w:rsid w:val="00497F22"/>
    <w:rsid w:val="004A0FEA"/>
    <w:rsid w:val="004A16CD"/>
    <w:rsid w:val="004A1A06"/>
    <w:rsid w:val="004A1F87"/>
    <w:rsid w:val="004A3D21"/>
    <w:rsid w:val="004A59D4"/>
    <w:rsid w:val="004A5B3A"/>
    <w:rsid w:val="004A5B93"/>
    <w:rsid w:val="004A628B"/>
    <w:rsid w:val="004A7666"/>
    <w:rsid w:val="004B20E7"/>
    <w:rsid w:val="004B39B0"/>
    <w:rsid w:val="004B49DF"/>
    <w:rsid w:val="004B4A2E"/>
    <w:rsid w:val="004B70C2"/>
    <w:rsid w:val="004B74BC"/>
    <w:rsid w:val="004C0F8C"/>
    <w:rsid w:val="004C126C"/>
    <w:rsid w:val="004C26A1"/>
    <w:rsid w:val="004C5C33"/>
    <w:rsid w:val="004C6901"/>
    <w:rsid w:val="004C6EE8"/>
    <w:rsid w:val="004C70FB"/>
    <w:rsid w:val="004D2281"/>
    <w:rsid w:val="004D2B7E"/>
    <w:rsid w:val="004D37BA"/>
    <w:rsid w:val="004D3E94"/>
    <w:rsid w:val="004D4944"/>
    <w:rsid w:val="004D765B"/>
    <w:rsid w:val="004E0F15"/>
    <w:rsid w:val="004E118F"/>
    <w:rsid w:val="004E1F20"/>
    <w:rsid w:val="004E337E"/>
    <w:rsid w:val="004E4238"/>
    <w:rsid w:val="004E4283"/>
    <w:rsid w:val="004E4F82"/>
    <w:rsid w:val="004E67C3"/>
    <w:rsid w:val="004F0056"/>
    <w:rsid w:val="004F29AC"/>
    <w:rsid w:val="004F2E5F"/>
    <w:rsid w:val="004F3126"/>
    <w:rsid w:val="004F3378"/>
    <w:rsid w:val="004F43EF"/>
    <w:rsid w:val="004F52BC"/>
    <w:rsid w:val="004F71A1"/>
    <w:rsid w:val="0050086A"/>
    <w:rsid w:val="005011A6"/>
    <w:rsid w:val="00501408"/>
    <w:rsid w:val="00502252"/>
    <w:rsid w:val="00502666"/>
    <w:rsid w:val="00502846"/>
    <w:rsid w:val="00504509"/>
    <w:rsid w:val="00504521"/>
    <w:rsid w:val="00504689"/>
    <w:rsid w:val="005071F9"/>
    <w:rsid w:val="00507CD4"/>
    <w:rsid w:val="00510A21"/>
    <w:rsid w:val="00510E3C"/>
    <w:rsid w:val="0051216A"/>
    <w:rsid w:val="00512EB8"/>
    <w:rsid w:val="00512F38"/>
    <w:rsid w:val="005148E9"/>
    <w:rsid w:val="005177A5"/>
    <w:rsid w:val="00517EC6"/>
    <w:rsid w:val="005208D4"/>
    <w:rsid w:val="00521714"/>
    <w:rsid w:val="00521BB5"/>
    <w:rsid w:val="005243E6"/>
    <w:rsid w:val="005245E0"/>
    <w:rsid w:val="00525264"/>
    <w:rsid w:val="00525A7B"/>
    <w:rsid w:val="005266F7"/>
    <w:rsid w:val="00526D93"/>
    <w:rsid w:val="0052724D"/>
    <w:rsid w:val="0053207A"/>
    <w:rsid w:val="0053288D"/>
    <w:rsid w:val="00533F37"/>
    <w:rsid w:val="005349A2"/>
    <w:rsid w:val="00535C6E"/>
    <w:rsid w:val="00542852"/>
    <w:rsid w:val="00546906"/>
    <w:rsid w:val="005470B0"/>
    <w:rsid w:val="00547F9E"/>
    <w:rsid w:val="00551263"/>
    <w:rsid w:val="00551DB6"/>
    <w:rsid w:val="00553BF8"/>
    <w:rsid w:val="00553DD2"/>
    <w:rsid w:val="00554D85"/>
    <w:rsid w:val="005564BA"/>
    <w:rsid w:val="00557E40"/>
    <w:rsid w:val="00560FF5"/>
    <w:rsid w:val="00561030"/>
    <w:rsid w:val="00561C5B"/>
    <w:rsid w:val="00562207"/>
    <w:rsid w:val="005632F9"/>
    <w:rsid w:val="00563A18"/>
    <w:rsid w:val="005646F6"/>
    <w:rsid w:val="00564DCB"/>
    <w:rsid w:val="005667BD"/>
    <w:rsid w:val="00570475"/>
    <w:rsid w:val="00571297"/>
    <w:rsid w:val="00573420"/>
    <w:rsid w:val="005740D4"/>
    <w:rsid w:val="00581215"/>
    <w:rsid w:val="005825BD"/>
    <w:rsid w:val="00584DFC"/>
    <w:rsid w:val="00585490"/>
    <w:rsid w:val="0058583A"/>
    <w:rsid w:val="00586534"/>
    <w:rsid w:val="0059082A"/>
    <w:rsid w:val="005920AB"/>
    <w:rsid w:val="00592B72"/>
    <w:rsid w:val="00592F41"/>
    <w:rsid w:val="00593ED3"/>
    <w:rsid w:val="005956D4"/>
    <w:rsid w:val="00595D21"/>
    <w:rsid w:val="0059783C"/>
    <w:rsid w:val="005A0027"/>
    <w:rsid w:val="005A1FDB"/>
    <w:rsid w:val="005A4656"/>
    <w:rsid w:val="005A49DB"/>
    <w:rsid w:val="005A4BD4"/>
    <w:rsid w:val="005A5CF4"/>
    <w:rsid w:val="005A6DE4"/>
    <w:rsid w:val="005B1817"/>
    <w:rsid w:val="005B2CC9"/>
    <w:rsid w:val="005B419D"/>
    <w:rsid w:val="005B50F7"/>
    <w:rsid w:val="005B6951"/>
    <w:rsid w:val="005C28B3"/>
    <w:rsid w:val="005C35A5"/>
    <w:rsid w:val="005C3E8F"/>
    <w:rsid w:val="005C447D"/>
    <w:rsid w:val="005C47DE"/>
    <w:rsid w:val="005C6074"/>
    <w:rsid w:val="005D1F0F"/>
    <w:rsid w:val="005D443E"/>
    <w:rsid w:val="005D4862"/>
    <w:rsid w:val="005D4972"/>
    <w:rsid w:val="005D5161"/>
    <w:rsid w:val="005D52C1"/>
    <w:rsid w:val="005D5318"/>
    <w:rsid w:val="005D62BF"/>
    <w:rsid w:val="005D6B19"/>
    <w:rsid w:val="005D792F"/>
    <w:rsid w:val="005E3462"/>
    <w:rsid w:val="005E3923"/>
    <w:rsid w:val="005E4959"/>
    <w:rsid w:val="005E4D59"/>
    <w:rsid w:val="005E4FDA"/>
    <w:rsid w:val="005E5EF6"/>
    <w:rsid w:val="005E69B6"/>
    <w:rsid w:val="005E6A51"/>
    <w:rsid w:val="005F0E12"/>
    <w:rsid w:val="005F3497"/>
    <w:rsid w:val="005F4039"/>
    <w:rsid w:val="005F4BE0"/>
    <w:rsid w:val="005F5622"/>
    <w:rsid w:val="005F5777"/>
    <w:rsid w:val="005F63DD"/>
    <w:rsid w:val="00601833"/>
    <w:rsid w:val="00601BFF"/>
    <w:rsid w:val="00601D28"/>
    <w:rsid w:val="00604B7F"/>
    <w:rsid w:val="006058F2"/>
    <w:rsid w:val="00606D54"/>
    <w:rsid w:val="006112C1"/>
    <w:rsid w:val="00611376"/>
    <w:rsid w:val="00613A41"/>
    <w:rsid w:val="006156E7"/>
    <w:rsid w:val="00616A9A"/>
    <w:rsid w:val="00624450"/>
    <w:rsid w:val="0062493C"/>
    <w:rsid w:val="0062583A"/>
    <w:rsid w:val="00625884"/>
    <w:rsid w:val="006261DC"/>
    <w:rsid w:val="0062631D"/>
    <w:rsid w:val="00632205"/>
    <w:rsid w:val="006329EF"/>
    <w:rsid w:val="006344D1"/>
    <w:rsid w:val="00636BAE"/>
    <w:rsid w:val="00637BDB"/>
    <w:rsid w:val="00637CDC"/>
    <w:rsid w:val="00641733"/>
    <w:rsid w:val="00641A79"/>
    <w:rsid w:val="00642783"/>
    <w:rsid w:val="00643AF5"/>
    <w:rsid w:val="0064633F"/>
    <w:rsid w:val="006474D5"/>
    <w:rsid w:val="00647699"/>
    <w:rsid w:val="00647E9D"/>
    <w:rsid w:val="00652B1F"/>
    <w:rsid w:val="006530A3"/>
    <w:rsid w:val="00653D9D"/>
    <w:rsid w:val="00654CC3"/>
    <w:rsid w:val="00654E9D"/>
    <w:rsid w:val="0065522A"/>
    <w:rsid w:val="00655F40"/>
    <w:rsid w:val="006569FD"/>
    <w:rsid w:val="00657017"/>
    <w:rsid w:val="006605F9"/>
    <w:rsid w:val="0066124B"/>
    <w:rsid w:val="00661AC8"/>
    <w:rsid w:val="00661AF5"/>
    <w:rsid w:val="0066733B"/>
    <w:rsid w:val="00670737"/>
    <w:rsid w:val="00671D41"/>
    <w:rsid w:val="00671E54"/>
    <w:rsid w:val="00675EA8"/>
    <w:rsid w:val="006768E1"/>
    <w:rsid w:val="006777A1"/>
    <w:rsid w:val="00680F6B"/>
    <w:rsid w:val="00681927"/>
    <w:rsid w:val="006828BB"/>
    <w:rsid w:val="0068392F"/>
    <w:rsid w:val="00684AFD"/>
    <w:rsid w:val="00686BC3"/>
    <w:rsid w:val="00691725"/>
    <w:rsid w:val="006917AE"/>
    <w:rsid w:val="00694A26"/>
    <w:rsid w:val="0069568F"/>
    <w:rsid w:val="00696CAB"/>
    <w:rsid w:val="00697873"/>
    <w:rsid w:val="00697D26"/>
    <w:rsid w:val="006A20E5"/>
    <w:rsid w:val="006A2D59"/>
    <w:rsid w:val="006A2FE3"/>
    <w:rsid w:val="006A3265"/>
    <w:rsid w:val="006A4F79"/>
    <w:rsid w:val="006A697B"/>
    <w:rsid w:val="006A7FEE"/>
    <w:rsid w:val="006B0135"/>
    <w:rsid w:val="006B0FCC"/>
    <w:rsid w:val="006B1A70"/>
    <w:rsid w:val="006B2AA1"/>
    <w:rsid w:val="006B2EF1"/>
    <w:rsid w:val="006B3043"/>
    <w:rsid w:val="006B40A6"/>
    <w:rsid w:val="006B6AE5"/>
    <w:rsid w:val="006C0870"/>
    <w:rsid w:val="006C192E"/>
    <w:rsid w:val="006C19C0"/>
    <w:rsid w:val="006C22C8"/>
    <w:rsid w:val="006C3E71"/>
    <w:rsid w:val="006C63D8"/>
    <w:rsid w:val="006C6FCF"/>
    <w:rsid w:val="006C7320"/>
    <w:rsid w:val="006D09C2"/>
    <w:rsid w:val="006D0EC1"/>
    <w:rsid w:val="006D35BC"/>
    <w:rsid w:val="006D370F"/>
    <w:rsid w:val="006D3F89"/>
    <w:rsid w:val="006D56CF"/>
    <w:rsid w:val="006E1123"/>
    <w:rsid w:val="006E3118"/>
    <w:rsid w:val="006E32D4"/>
    <w:rsid w:val="006E3E61"/>
    <w:rsid w:val="006E4F9D"/>
    <w:rsid w:val="006E5E25"/>
    <w:rsid w:val="006E6720"/>
    <w:rsid w:val="006E7DF9"/>
    <w:rsid w:val="006F0215"/>
    <w:rsid w:val="006F0780"/>
    <w:rsid w:val="006F1FB2"/>
    <w:rsid w:val="006F2C62"/>
    <w:rsid w:val="006F3443"/>
    <w:rsid w:val="006F40E3"/>
    <w:rsid w:val="006F4747"/>
    <w:rsid w:val="006F5F60"/>
    <w:rsid w:val="006F65AF"/>
    <w:rsid w:val="007000CB"/>
    <w:rsid w:val="00700504"/>
    <w:rsid w:val="00701440"/>
    <w:rsid w:val="007021F9"/>
    <w:rsid w:val="0070445E"/>
    <w:rsid w:val="007044EB"/>
    <w:rsid w:val="00704545"/>
    <w:rsid w:val="0070534A"/>
    <w:rsid w:val="007069FF"/>
    <w:rsid w:val="0070763D"/>
    <w:rsid w:val="007104E5"/>
    <w:rsid w:val="007105DA"/>
    <w:rsid w:val="00711D46"/>
    <w:rsid w:val="007154D5"/>
    <w:rsid w:val="0071585E"/>
    <w:rsid w:val="007164D9"/>
    <w:rsid w:val="0071692A"/>
    <w:rsid w:val="007203E5"/>
    <w:rsid w:val="007217F0"/>
    <w:rsid w:val="00721BCA"/>
    <w:rsid w:val="00722B86"/>
    <w:rsid w:val="00724F49"/>
    <w:rsid w:val="00726F56"/>
    <w:rsid w:val="00727458"/>
    <w:rsid w:val="00731071"/>
    <w:rsid w:val="00731104"/>
    <w:rsid w:val="0073168C"/>
    <w:rsid w:val="007320EA"/>
    <w:rsid w:val="0073494D"/>
    <w:rsid w:val="00736920"/>
    <w:rsid w:val="00740375"/>
    <w:rsid w:val="00741359"/>
    <w:rsid w:val="00742F8D"/>
    <w:rsid w:val="0074323C"/>
    <w:rsid w:val="00743900"/>
    <w:rsid w:val="007439FA"/>
    <w:rsid w:val="007445F9"/>
    <w:rsid w:val="0074518C"/>
    <w:rsid w:val="00745B13"/>
    <w:rsid w:val="00745E14"/>
    <w:rsid w:val="007478DF"/>
    <w:rsid w:val="00751372"/>
    <w:rsid w:val="00751500"/>
    <w:rsid w:val="00751D71"/>
    <w:rsid w:val="00752561"/>
    <w:rsid w:val="00752646"/>
    <w:rsid w:val="00753E80"/>
    <w:rsid w:val="00753F8B"/>
    <w:rsid w:val="00754741"/>
    <w:rsid w:val="007550F4"/>
    <w:rsid w:val="00756943"/>
    <w:rsid w:val="007600DA"/>
    <w:rsid w:val="00760141"/>
    <w:rsid w:val="0076324E"/>
    <w:rsid w:val="00763B71"/>
    <w:rsid w:val="00763C8C"/>
    <w:rsid w:val="00764AAB"/>
    <w:rsid w:val="00764F0F"/>
    <w:rsid w:val="0076774D"/>
    <w:rsid w:val="00767F5B"/>
    <w:rsid w:val="0077117A"/>
    <w:rsid w:val="0077142D"/>
    <w:rsid w:val="007743A8"/>
    <w:rsid w:val="00776E10"/>
    <w:rsid w:val="0078028F"/>
    <w:rsid w:val="0078541B"/>
    <w:rsid w:val="00785D14"/>
    <w:rsid w:val="00785EBB"/>
    <w:rsid w:val="00790A8C"/>
    <w:rsid w:val="007916EB"/>
    <w:rsid w:val="007919E7"/>
    <w:rsid w:val="0079359B"/>
    <w:rsid w:val="00794D68"/>
    <w:rsid w:val="00796CE2"/>
    <w:rsid w:val="007975A2"/>
    <w:rsid w:val="007977CF"/>
    <w:rsid w:val="007A08E6"/>
    <w:rsid w:val="007A2C45"/>
    <w:rsid w:val="007A5A7F"/>
    <w:rsid w:val="007A5DFE"/>
    <w:rsid w:val="007B0AE2"/>
    <w:rsid w:val="007B27B9"/>
    <w:rsid w:val="007B48F6"/>
    <w:rsid w:val="007B7AA8"/>
    <w:rsid w:val="007C37B9"/>
    <w:rsid w:val="007C4933"/>
    <w:rsid w:val="007C562B"/>
    <w:rsid w:val="007C6B42"/>
    <w:rsid w:val="007D1111"/>
    <w:rsid w:val="007D1EC8"/>
    <w:rsid w:val="007D2527"/>
    <w:rsid w:val="007D3F11"/>
    <w:rsid w:val="007D49BB"/>
    <w:rsid w:val="007D5A68"/>
    <w:rsid w:val="007E0941"/>
    <w:rsid w:val="007E2C68"/>
    <w:rsid w:val="007E3241"/>
    <w:rsid w:val="007E39BF"/>
    <w:rsid w:val="007E3EE0"/>
    <w:rsid w:val="007E78A4"/>
    <w:rsid w:val="007E7B74"/>
    <w:rsid w:val="007F0225"/>
    <w:rsid w:val="007F16BB"/>
    <w:rsid w:val="007F1AA4"/>
    <w:rsid w:val="007F2CC0"/>
    <w:rsid w:val="007F6BE1"/>
    <w:rsid w:val="007F6CF5"/>
    <w:rsid w:val="00800644"/>
    <w:rsid w:val="00801768"/>
    <w:rsid w:val="008026FA"/>
    <w:rsid w:val="00803DB9"/>
    <w:rsid w:val="00803E63"/>
    <w:rsid w:val="008041AF"/>
    <w:rsid w:val="00804446"/>
    <w:rsid w:val="0080513D"/>
    <w:rsid w:val="0080514C"/>
    <w:rsid w:val="00805C54"/>
    <w:rsid w:val="008105C8"/>
    <w:rsid w:val="00811CB3"/>
    <w:rsid w:val="00811CEE"/>
    <w:rsid w:val="00813878"/>
    <w:rsid w:val="0081486E"/>
    <w:rsid w:val="00814F1A"/>
    <w:rsid w:val="0081608F"/>
    <w:rsid w:val="00816F8C"/>
    <w:rsid w:val="0082057B"/>
    <w:rsid w:val="00820856"/>
    <w:rsid w:val="008208BB"/>
    <w:rsid w:val="00820C4A"/>
    <w:rsid w:val="0082170F"/>
    <w:rsid w:val="00821A5C"/>
    <w:rsid w:val="00821FA4"/>
    <w:rsid w:val="00824814"/>
    <w:rsid w:val="00825CFF"/>
    <w:rsid w:val="00830298"/>
    <w:rsid w:val="00830AA0"/>
    <w:rsid w:val="008320DD"/>
    <w:rsid w:val="00832AA6"/>
    <w:rsid w:val="00834157"/>
    <w:rsid w:val="00834E4B"/>
    <w:rsid w:val="00834E93"/>
    <w:rsid w:val="00836894"/>
    <w:rsid w:val="00836E76"/>
    <w:rsid w:val="00836F2B"/>
    <w:rsid w:val="00842D8A"/>
    <w:rsid w:val="00844107"/>
    <w:rsid w:val="00845EA2"/>
    <w:rsid w:val="00847C32"/>
    <w:rsid w:val="008509B3"/>
    <w:rsid w:val="00850E6E"/>
    <w:rsid w:val="00851115"/>
    <w:rsid w:val="008562BA"/>
    <w:rsid w:val="008565FA"/>
    <w:rsid w:val="008606D4"/>
    <w:rsid w:val="00861ADC"/>
    <w:rsid w:val="00861EC3"/>
    <w:rsid w:val="008622BC"/>
    <w:rsid w:val="00864499"/>
    <w:rsid w:val="00864F6A"/>
    <w:rsid w:val="00866B56"/>
    <w:rsid w:val="00867AF0"/>
    <w:rsid w:val="00867EC6"/>
    <w:rsid w:val="00870501"/>
    <w:rsid w:val="00870B25"/>
    <w:rsid w:val="008731AD"/>
    <w:rsid w:val="008735D1"/>
    <w:rsid w:val="00873A81"/>
    <w:rsid w:val="00875D3A"/>
    <w:rsid w:val="00875E11"/>
    <w:rsid w:val="008772D2"/>
    <w:rsid w:val="008776D6"/>
    <w:rsid w:val="00880A3A"/>
    <w:rsid w:val="0088408A"/>
    <w:rsid w:val="008858D5"/>
    <w:rsid w:val="008868F3"/>
    <w:rsid w:val="00886D9A"/>
    <w:rsid w:val="00887BB5"/>
    <w:rsid w:val="008903B6"/>
    <w:rsid w:val="008937E4"/>
    <w:rsid w:val="00893C96"/>
    <w:rsid w:val="0089508E"/>
    <w:rsid w:val="00896BF3"/>
    <w:rsid w:val="00896DE9"/>
    <w:rsid w:val="008975BA"/>
    <w:rsid w:val="008A2449"/>
    <w:rsid w:val="008A2664"/>
    <w:rsid w:val="008A2C69"/>
    <w:rsid w:val="008A5DBF"/>
    <w:rsid w:val="008A6EA3"/>
    <w:rsid w:val="008B03C9"/>
    <w:rsid w:val="008B4AD9"/>
    <w:rsid w:val="008B4C26"/>
    <w:rsid w:val="008B5142"/>
    <w:rsid w:val="008B6C63"/>
    <w:rsid w:val="008B6E01"/>
    <w:rsid w:val="008C31E8"/>
    <w:rsid w:val="008C737D"/>
    <w:rsid w:val="008D19C3"/>
    <w:rsid w:val="008D19DA"/>
    <w:rsid w:val="008D38E6"/>
    <w:rsid w:val="008D673E"/>
    <w:rsid w:val="008D7424"/>
    <w:rsid w:val="008D799B"/>
    <w:rsid w:val="008E0A71"/>
    <w:rsid w:val="008E1F50"/>
    <w:rsid w:val="008E241A"/>
    <w:rsid w:val="008E4961"/>
    <w:rsid w:val="008E5892"/>
    <w:rsid w:val="008E65C4"/>
    <w:rsid w:val="008E77D4"/>
    <w:rsid w:val="008E7B3A"/>
    <w:rsid w:val="008E7D38"/>
    <w:rsid w:val="008F0CE5"/>
    <w:rsid w:val="008F165D"/>
    <w:rsid w:val="008F22F8"/>
    <w:rsid w:val="008F3702"/>
    <w:rsid w:val="008F434C"/>
    <w:rsid w:val="008F55B6"/>
    <w:rsid w:val="008F6979"/>
    <w:rsid w:val="0090196D"/>
    <w:rsid w:val="00906084"/>
    <w:rsid w:val="009101BF"/>
    <w:rsid w:val="00910275"/>
    <w:rsid w:val="00910D9A"/>
    <w:rsid w:val="0091123E"/>
    <w:rsid w:val="00911307"/>
    <w:rsid w:val="00911B90"/>
    <w:rsid w:val="00913CD3"/>
    <w:rsid w:val="0092296C"/>
    <w:rsid w:val="00922E6A"/>
    <w:rsid w:val="009233E9"/>
    <w:rsid w:val="00923999"/>
    <w:rsid w:val="0092572F"/>
    <w:rsid w:val="00925DF7"/>
    <w:rsid w:val="00930A2D"/>
    <w:rsid w:val="00930F35"/>
    <w:rsid w:val="009324DB"/>
    <w:rsid w:val="0093449F"/>
    <w:rsid w:val="00934DF2"/>
    <w:rsid w:val="00935179"/>
    <w:rsid w:val="00935B96"/>
    <w:rsid w:val="00936B8F"/>
    <w:rsid w:val="0093763B"/>
    <w:rsid w:val="00940A4B"/>
    <w:rsid w:val="00941356"/>
    <w:rsid w:val="009431EF"/>
    <w:rsid w:val="00943A47"/>
    <w:rsid w:val="00945002"/>
    <w:rsid w:val="00945488"/>
    <w:rsid w:val="00950E55"/>
    <w:rsid w:val="009517A0"/>
    <w:rsid w:val="00951FAE"/>
    <w:rsid w:val="009521B3"/>
    <w:rsid w:val="009525C8"/>
    <w:rsid w:val="00953037"/>
    <w:rsid w:val="0095325A"/>
    <w:rsid w:val="00953D6F"/>
    <w:rsid w:val="00954090"/>
    <w:rsid w:val="009540D9"/>
    <w:rsid w:val="009541EE"/>
    <w:rsid w:val="00955193"/>
    <w:rsid w:val="00955ED3"/>
    <w:rsid w:val="00961658"/>
    <w:rsid w:val="009643CF"/>
    <w:rsid w:val="00965C80"/>
    <w:rsid w:val="0096632D"/>
    <w:rsid w:val="00967A46"/>
    <w:rsid w:val="00967CFC"/>
    <w:rsid w:val="00970F3B"/>
    <w:rsid w:val="00971D6D"/>
    <w:rsid w:val="009720D3"/>
    <w:rsid w:val="009729B5"/>
    <w:rsid w:val="009731CD"/>
    <w:rsid w:val="00974D41"/>
    <w:rsid w:val="00976727"/>
    <w:rsid w:val="00976CD4"/>
    <w:rsid w:val="0098249C"/>
    <w:rsid w:val="00984DD6"/>
    <w:rsid w:val="0098607C"/>
    <w:rsid w:val="00986E33"/>
    <w:rsid w:val="00987809"/>
    <w:rsid w:val="00991276"/>
    <w:rsid w:val="00993D00"/>
    <w:rsid w:val="0099574E"/>
    <w:rsid w:val="009A0AAD"/>
    <w:rsid w:val="009A1036"/>
    <w:rsid w:val="009A1DC6"/>
    <w:rsid w:val="009A329D"/>
    <w:rsid w:val="009A74FD"/>
    <w:rsid w:val="009A7F67"/>
    <w:rsid w:val="009B0003"/>
    <w:rsid w:val="009B0E28"/>
    <w:rsid w:val="009B2BAB"/>
    <w:rsid w:val="009B4F00"/>
    <w:rsid w:val="009B5239"/>
    <w:rsid w:val="009B754C"/>
    <w:rsid w:val="009C0B80"/>
    <w:rsid w:val="009C10E2"/>
    <w:rsid w:val="009C2B89"/>
    <w:rsid w:val="009C5516"/>
    <w:rsid w:val="009C63D2"/>
    <w:rsid w:val="009C6A75"/>
    <w:rsid w:val="009C6EB5"/>
    <w:rsid w:val="009D1838"/>
    <w:rsid w:val="009D3DD8"/>
    <w:rsid w:val="009D62C6"/>
    <w:rsid w:val="009D64BE"/>
    <w:rsid w:val="009D7FD8"/>
    <w:rsid w:val="009E12E4"/>
    <w:rsid w:val="009E16F3"/>
    <w:rsid w:val="009E1853"/>
    <w:rsid w:val="009E45A4"/>
    <w:rsid w:val="009E62E0"/>
    <w:rsid w:val="009E6B52"/>
    <w:rsid w:val="009E6C4B"/>
    <w:rsid w:val="009F1325"/>
    <w:rsid w:val="009F2FA8"/>
    <w:rsid w:val="009F32D6"/>
    <w:rsid w:val="009F3382"/>
    <w:rsid w:val="009F4752"/>
    <w:rsid w:val="009F57A4"/>
    <w:rsid w:val="009F5D25"/>
    <w:rsid w:val="009F6EFD"/>
    <w:rsid w:val="00A02411"/>
    <w:rsid w:val="00A04527"/>
    <w:rsid w:val="00A04FF1"/>
    <w:rsid w:val="00A07F69"/>
    <w:rsid w:val="00A1187D"/>
    <w:rsid w:val="00A11C9A"/>
    <w:rsid w:val="00A12285"/>
    <w:rsid w:val="00A15325"/>
    <w:rsid w:val="00A237EA"/>
    <w:rsid w:val="00A246B6"/>
    <w:rsid w:val="00A2559B"/>
    <w:rsid w:val="00A3116F"/>
    <w:rsid w:val="00A32143"/>
    <w:rsid w:val="00A32C61"/>
    <w:rsid w:val="00A335AE"/>
    <w:rsid w:val="00A33976"/>
    <w:rsid w:val="00A3485E"/>
    <w:rsid w:val="00A34FF3"/>
    <w:rsid w:val="00A37969"/>
    <w:rsid w:val="00A410FB"/>
    <w:rsid w:val="00A41D87"/>
    <w:rsid w:val="00A4222C"/>
    <w:rsid w:val="00A43DEE"/>
    <w:rsid w:val="00A45654"/>
    <w:rsid w:val="00A47ADD"/>
    <w:rsid w:val="00A47D75"/>
    <w:rsid w:val="00A51B76"/>
    <w:rsid w:val="00A53990"/>
    <w:rsid w:val="00A54547"/>
    <w:rsid w:val="00A55161"/>
    <w:rsid w:val="00A552CF"/>
    <w:rsid w:val="00A5536E"/>
    <w:rsid w:val="00A555D6"/>
    <w:rsid w:val="00A5591A"/>
    <w:rsid w:val="00A55B3E"/>
    <w:rsid w:val="00A57632"/>
    <w:rsid w:val="00A57A48"/>
    <w:rsid w:val="00A60273"/>
    <w:rsid w:val="00A60B74"/>
    <w:rsid w:val="00A60E9D"/>
    <w:rsid w:val="00A60ED5"/>
    <w:rsid w:val="00A61042"/>
    <w:rsid w:val="00A62590"/>
    <w:rsid w:val="00A64908"/>
    <w:rsid w:val="00A64AD7"/>
    <w:rsid w:val="00A64F47"/>
    <w:rsid w:val="00A661F3"/>
    <w:rsid w:val="00A6693F"/>
    <w:rsid w:val="00A67C9E"/>
    <w:rsid w:val="00A67CDB"/>
    <w:rsid w:val="00A72D1A"/>
    <w:rsid w:val="00A74571"/>
    <w:rsid w:val="00A7577F"/>
    <w:rsid w:val="00A75D29"/>
    <w:rsid w:val="00A77698"/>
    <w:rsid w:val="00A805CA"/>
    <w:rsid w:val="00A83022"/>
    <w:rsid w:val="00A83B05"/>
    <w:rsid w:val="00A83DD4"/>
    <w:rsid w:val="00A84471"/>
    <w:rsid w:val="00A849B1"/>
    <w:rsid w:val="00A852F0"/>
    <w:rsid w:val="00A86234"/>
    <w:rsid w:val="00A8639A"/>
    <w:rsid w:val="00A873A2"/>
    <w:rsid w:val="00A878EE"/>
    <w:rsid w:val="00A87F46"/>
    <w:rsid w:val="00A90AE6"/>
    <w:rsid w:val="00A90DE2"/>
    <w:rsid w:val="00A919C5"/>
    <w:rsid w:val="00A941E4"/>
    <w:rsid w:val="00A968EC"/>
    <w:rsid w:val="00A96E5E"/>
    <w:rsid w:val="00A97574"/>
    <w:rsid w:val="00AA0C93"/>
    <w:rsid w:val="00AA2073"/>
    <w:rsid w:val="00AA27F5"/>
    <w:rsid w:val="00AA3192"/>
    <w:rsid w:val="00AA643D"/>
    <w:rsid w:val="00AA78F3"/>
    <w:rsid w:val="00AB0F7F"/>
    <w:rsid w:val="00AB3544"/>
    <w:rsid w:val="00AB4BBE"/>
    <w:rsid w:val="00AB516D"/>
    <w:rsid w:val="00AB61C2"/>
    <w:rsid w:val="00AB636A"/>
    <w:rsid w:val="00AB66FF"/>
    <w:rsid w:val="00AB72E3"/>
    <w:rsid w:val="00AC1310"/>
    <w:rsid w:val="00AC1E9C"/>
    <w:rsid w:val="00AC2EFA"/>
    <w:rsid w:val="00AC304A"/>
    <w:rsid w:val="00AC3D1A"/>
    <w:rsid w:val="00AC612D"/>
    <w:rsid w:val="00AC628D"/>
    <w:rsid w:val="00AD114E"/>
    <w:rsid w:val="00AD24CF"/>
    <w:rsid w:val="00AD273A"/>
    <w:rsid w:val="00AD3681"/>
    <w:rsid w:val="00AD49A7"/>
    <w:rsid w:val="00AD53CA"/>
    <w:rsid w:val="00AD588C"/>
    <w:rsid w:val="00AD70A6"/>
    <w:rsid w:val="00AD7195"/>
    <w:rsid w:val="00AD79FC"/>
    <w:rsid w:val="00AE0A37"/>
    <w:rsid w:val="00AE0CBE"/>
    <w:rsid w:val="00AE1565"/>
    <w:rsid w:val="00AE19F0"/>
    <w:rsid w:val="00AE5978"/>
    <w:rsid w:val="00AE6B44"/>
    <w:rsid w:val="00AE7417"/>
    <w:rsid w:val="00AF1882"/>
    <w:rsid w:val="00AF1B7C"/>
    <w:rsid w:val="00AF43A4"/>
    <w:rsid w:val="00AF492C"/>
    <w:rsid w:val="00AF5BE0"/>
    <w:rsid w:val="00AF767C"/>
    <w:rsid w:val="00B000A3"/>
    <w:rsid w:val="00B01A79"/>
    <w:rsid w:val="00B0374A"/>
    <w:rsid w:val="00B0456B"/>
    <w:rsid w:val="00B06AF3"/>
    <w:rsid w:val="00B07108"/>
    <w:rsid w:val="00B11684"/>
    <w:rsid w:val="00B12CF7"/>
    <w:rsid w:val="00B14404"/>
    <w:rsid w:val="00B158F9"/>
    <w:rsid w:val="00B218AE"/>
    <w:rsid w:val="00B26186"/>
    <w:rsid w:val="00B26626"/>
    <w:rsid w:val="00B31C4E"/>
    <w:rsid w:val="00B31FB1"/>
    <w:rsid w:val="00B32E15"/>
    <w:rsid w:val="00B33F5C"/>
    <w:rsid w:val="00B348C7"/>
    <w:rsid w:val="00B365CE"/>
    <w:rsid w:val="00B41407"/>
    <w:rsid w:val="00B41428"/>
    <w:rsid w:val="00B41A51"/>
    <w:rsid w:val="00B42BE3"/>
    <w:rsid w:val="00B42BEA"/>
    <w:rsid w:val="00B42D7F"/>
    <w:rsid w:val="00B44F26"/>
    <w:rsid w:val="00B45CBD"/>
    <w:rsid w:val="00B471F2"/>
    <w:rsid w:val="00B5009B"/>
    <w:rsid w:val="00B5075F"/>
    <w:rsid w:val="00B50A19"/>
    <w:rsid w:val="00B51083"/>
    <w:rsid w:val="00B559DF"/>
    <w:rsid w:val="00B60E00"/>
    <w:rsid w:val="00B6116F"/>
    <w:rsid w:val="00B6270E"/>
    <w:rsid w:val="00B6292A"/>
    <w:rsid w:val="00B63BD0"/>
    <w:rsid w:val="00B647DF"/>
    <w:rsid w:val="00B653BC"/>
    <w:rsid w:val="00B656AA"/>
    <w:rsid w:val="00B6670D"/>
    <w:rsid w:val="00B669BF"/>
    <w:rsid w:val="00B707BA"/>
    <w:rsid w:val="00B71555"/>
    <w:rsid w:val="00B72A47"/>
    <w:rsid w:val="00B757E5"/>
    <w:rsid w:val="00B75B7B"/>
    <w:rsid w:val="00B7618F"/>
    <w:rsid w:val="00B76ECB"/>
    <w:rsid w:val="00B806FB"/>
    <w:rsid w:val="00B809B5"/>
    <w:rsid w:val="00B82BD8"/>
    <w:rsid w:val="00B83AA9"/>
    <w:rsid w:val="00B8418C"/>
    <w:rsid w:val="00B84E0E"/>
    <w:rsid w:val="00B90910"/>
    <w:rsid w:val="00B92192"/>
    <w:rsid w:val="00B9315D"/>
    <w:rsid w:val="00B93418"/>
    <w:rsid w:val="00B93450"/>
    <w:rsid w:val="00B9473A"/>
    <w:rsid w:val="00B95F32"/>
    <w:rsid w:val="00BA021A"/>
    <w:rsid w:val="00BA1387"/>
    <w:rsid w:val="00BA2707"/>
    <w:rsid w:val="00BA284D"/>
    <w:rsid w:val="00BA4307"/>
    <w:rsid w:val="00BA4CCB"/>
    <w:rsid w:val="00BA66A8"/>
    <w:rsid w:val="00BA6F47"/>
    <w:rsid w:val="00BB1063"/>
    <w:rsid w:val="00BB14EC"/>
    <w:rsid w:val="00BB390F"/>
    <w:rsid w:val="00BB4BA1"/>
    <w:rsid w:val="00BB4BFA"/>
    <w:rsid w:val="00BB63CA"/>
    <w:rsid w:val="00BC02D3"/>
    <w:rsid w:val="00BC07E0"/>
    <w:rsid w:val="00BC1171"/>
    <w:rsid w:val="00BC1635"/>
    <w:rsid w:val="00BC31A8"/>
    <w:rsid w:val="00BC32B1"/>
    <w:rsid w:val="00BC3B8A"/>
    <w:rsid w:val="00BC3D8E"/>
    <w:rsid w:val="00BC3E61"/>
    <w:rsid w:val="00BC47F3"/>
    <w:rsid w:val="00BC6333"/>
    <w:rsid w:val="00BC6696"/>
    <w:rsid w:val="00BC7C87"/>
    <w:rsid w:val="00BD0899"/>
    <w:rsid w:val="00BD1B46"/>
    <w:rsid w:val="00BD2415"/>
    <w:rsid w:val="00BD3EB1"/>
    <w:rsid w:val="00BD4005"/>
    <w:rsid w:val="00BD42DA"/>
    <w:rsid w:val="00BD4419"/>
    <w:rsid w:val="00BD44AD"/>
    <w:rsid w:val="00BD63D1"/>
    <w:rsid w:val="00BE2368"/>
    <w:rsid w:val="00BE344C"/>
    <w:rsid w:val="00BE4D83"/>
    <w:rsid w:val="00BE60F4"/>
    <w:rsid w:val="00BE68B0"/>
    <w:rsid w:val="00BE713A"/>
    <w:rsid w:val="00BF0208"/>
    <w:rsid w:val="00BF35EF"/>
    <w:rsid w:val="00BF64BF"/>
    <w:rsid w:val="00BF7506"/>
    <w:rsid w:val="00BF7879"/>
    <w:rsid w:val="00C01394"/>
    <w:rsid w:val="00C01751"/>
    <w:rsid w:val="00C02689"/>
    <w:rsid w:val="00C03F8A"/>
    <w:rsid w:val="00C061FA"/>
    <w:rsid w:val="00C10042"/>
    <w:rsid w:val="00C105E1"/>
    <w:rsid w:val="00C10655"/>
    <w:rsid w:val="00C113C5"/>
    <w:rsid w:val="00C118FC"/>
    <w:rsid w:val="00C119DD"/>
    <w:rsid w:val="00C12E25"/>
    <w:rsid w:val="00C14709"/>
    <w:rsid w:val="00C151A8"/>
    <w:rsid w:val="00C15B54"/>
    <w:rsid w:val="00C210A9"/>
    <w:rsid w:val="00C215A4"/>
    <w:rsid w:val="00C2350F"/>
    <w:rsid w:val="00C2365F"/>
    <w:rsid w:val="00C239CF"/>
    <w:rsid w:val="00C26324"/>
    <w:rsid w:val="00C30E6E"/>
    <w:rsid w:val="00C32E1D"/>
    <w:rsid w:val="00C33A60"/>
    <w:rsid w:val="00C35629"/>
    <w:rsid w:val="00C35F2D"/>
    <w:rsid w:val="00C36339"/>
    <w:rsid w:val="00C36C14"/>
    <w:rsid w:val="00C41E8C"/>
    <w:rsid w:val="00C42BA5"/>
    <w:rsid w:val="00C4352B"/>
    <w:rsid w:val="00C44D6B"/>
    <w:rsid w:val="00C451BF"/>
    <w:rsid w:val="00C45A21"/>
    <w:rsid w:val="00C46BA7"/>
    <w:rsid w:val="00C51D95"/>
    <w:rsid w:val="00C52EFA"/>
    <w:rsid w:val="00C53818"/>
    <w:rsid w:val="00C538D1"/>
    <w:rsid w:val="00C55DFC"/>
    <w:rsid w:val="00C600A8"/>
    <w:rsid w:val="00C60A87"/>
    <w:rsid w:val="00C62AAA"/>
    <w:rsid w:val="00C633D1"/>
    <w:rsid w:val="00C65AF2"/>
    <w:rsid w:val="00C66B70"/>
    <w:rsid w:val="00C672ED"/>
    <w:rsid w:val="00C676AD"/>
    <w:rsid w:val="00C70907"/>
    <w:rsid w:val="00C71A7A"/>
    <w:rsid w:val="00C7266B"/>
    <w:rsid w:val="00C727E1"/>
    <w:rsid w:val="00C73BFC"/>
    <w:rsid w:val="00C74C64"/>
    <w:rsid w:val="00C7557E"/>
    <w:rsid w:val="00C77D7E"/>
    <w:rsid w:val="00C80886"/>
    <w:rsid w:val="00C80C90"/>
    <w:rsid w:val="00C8297D"/>
    <w:rsid w:val="00C8319D"/>
    <w:rsid w:val="00C835BC"/>
    <w:rsid w:val="00C84829"/>
    <w:rsid w:val="00C860A3"/>
    <w:rsid w:val="00C867BE"/>
    <w:rsid w:val="00C87149"/>
    <w:rsid w:val="00C90500"/>
    <w:rsid w:val="00C9053A"/>
    <w:rsid w:val="00C90698"/>
    <w:rsid w:val="00C90F48"/>
    <w:rsid w:val="00C93A14"/>
    <w:rsid w:val="00C93DBC"/>
    <w:rsid w:val="00C93F58"/>
    <w:rsid w:val="00C954BD"/>
    <w:rsid w:val="00C978C8"/>
    <w:rsid w:val="00C97A5A"/>
    <w:rsid w:val="00CA1362"/>
    <w:rsid w:val="00CA1534"/>
    <w:rsid w:val="00CA1E20"/>
    <w:rsid w:val="00CA4793"/>
    <w:rsid w:val="00CA4A24"/>
    <w:rsid w:val="00CA4AB0"/>
    <w:rsid w:val="00CA5217"/>
    <w:rsid w:val="00CA6B68"/>
    <w:rsid w:val="00CA7F7D"/>
    <w:rsid w:val="00CB0273"/>
    <w:rsid w:val="00CB1C30"/>
    <w:rsid w:val="00CB1FE7"/>
    <w:rsid w:val="00CB2648"/>
    <w:rsid w:val="00CB7049"/>
    <w:rsid w:val="00CC041C"/>
    <w:rsid w:val="00CC122C"/>
    <w:rsid w:val="00CC3C38"/>
    <w:rsid w:val="00CC4A0D"/>
    <w:rsid w:val="00CC5230"/>
    <w:rsid w:val="00CC5602"/>
    <w:rsid w:val="00CC76F3"/>
    <w:rsid w:val="00CD1131"/>
    <w:rsid w:val="00CD1990"/>
    <w:rsid w:val="00CD5794"/>
    <w:rsid w:val="00CD6C3C"/>
    <w:rsid w:val="00CD71F5"/>
    <w:rsid w:val="00CD7CA3"/>
    <w:rsid w:val="00CE345F"/>
    <w:rsid w:val="00CE389C"/>
    <w:rsid w:val="00CE4C0E"/>
    <w:rsid w:val="00CE57AF"/>
    <w:rsid w:val="00CE64C9"/>
    <w:rsid w:val="00CE68E3"/>
    <w:rsid w:val="00CE7219"/>
    <w:rsid w:val="00CF143E"/>
    <w:rsid w:val="00CF20B4"/>
    <w:rsid w:val="00CF33A5"/>
    <w:rsid w:val="00CF507F"/>
    <w:rsid w:val="00CF58FA"/>
    <w:rsid w:val="00D03B85"/>
    <w:rsid w:val="00D06209"/>
    <w:rsid w:val="00D0713E"/>
    <w:rsid w:val="00D10097"/>
    <w:rsid w:val="00D110E6"/>
    <w:rsid w:val="00D1610B"/>
    <w:rsid w:val="00D1740B"/>
    <w:rsid w:val="00D2194A"/>
    <w:rsid w:val="00D220B1"/>
    <w:rsid w:val="00D25043"/>
    <w:rsid w:val="00D252D3"/>
    <w:rsid w:val="00D26046"/>
    <w:rsid w:val="00D26513"/>
    <w:rsid w:val="00D27C91"/>
    <w:rsid w:val="00D30DE4"/>
    <w:rsid w:val="00D353B5"/>
    <w:rsid w:val="00D414F4"/>
    <w:rsid w:val="00D43B93"/>
    <w:rsid w:val="00D44152"/>
    <w:rsid w:val="00D45139"/>
    <w:rsid w:val="00D455B7"/>
    <w:rsid w:val="00D45851"/>
    <w:rsid w:val="00D458BE"/>
    <w:rsid w:val="00D47438"/>
    <w:rsid w:val="00D501B8"/>
    <w:rsid w:val="00D50A4B"/>
    <w:rsid w:val="00D52001"/>
    <w:rsid w:val="00D52824"/>
    <w:rsid w:val="00D531F0"/>
    <w:rsid w:val="00D563A4"/>
    <w:rsid w:val="00D56974"/>
    <w:rsid w:val="00D600EE"/>
    <w:rsid w:val="00D64C03"/>
    <w:rsid w:val="00D65707"/>
    <w:rsid w:val="00D65FBC"/>
    <w:rsid w:val="00D677BA"/>
    <w:rsid w:val="00D7328A"/>
    <w:rsid w:val="00D7550E"/>
    <w:rsid w:val="00D75604"/>
    <w:rsid w:val="00D77B9B"/>
    <w:rsid w:val="00D8063C"/>
    <w:rsid w:val="00D812B3"/>
    <w:rsid w:val="00D815A6"/>
    <w:rsid w:val="00D816D6"/>
    <w:rsid w:val="00D82695"/>
    <w:rsid w:val="00D877CE"/>
    <w:rsid w:val="00D87A59"/>
    <w:rsid w:val="00D90F75"/>
    <w:rsid w:val="00D92881"/>
    <w:rsid w:val="00D92C11"/>
    <w:rsid w:val="00D92C94"/>
    <w:rsid w:val="00D938C8"/>
    <w:rsid w:val="00D940EE"/>
    <w:rsid w:val="00D9496F"/>
    <w:rsid w:val="00D94AF6"/>
    <w:rsid w:val="00D950A7"/>
    <w:rsid w:val="00D96797"/>
    <w:rsid w:val="00DA08AC"/>
    <w:rsid w:val="00DA2990"/>
    <w:rsid w:val="00DA2FB0"/>
    <w:rsid w:val="00DA3E0F"/>
    <w:rsid w:val="00DA5DC5"/>
    <w:rsid w:val="00DA5EF8"/>
    <w:rsid w:val="00DA6482"/>
    <w:rsid w:val="00DA6E66"/>
    <w:rsid w:val="00DB003C"/>
    <w:rsid w:val="00DB0A28"/>
    <w:rsid w:val="00DB198A"/>
    <w:rsid w:val="00DB3976"/>
    <w:rsid w:val="00DB6343"/>
    <w:rsid w:val="00DC46F1"/>
    <w:rsid w:val="00DC4959"/>
    <w:rsid w:val="00DC5077"/>
    <w:rsid w:val="00DC55F3"/>
    <w:rsid w:val="00DC6593"/>
    <w:rsid w:val="00DC79FD"/>
    <w:rsid w:val="00DD038B"/>
    <w:rsid w:val="00DD07BF"/>
    <w:rsid w:val="00DD44BA"/>
    <w:rsid w:val="00DD60BF"/>
    <w:rsid w:val="00DD7AB5"/>
    <w:rsid w:val="00DE0866"/>
    <w:rsid w:val="00DE0FDD"/>
    <w:rsid w:val="00DE1126"/>
    <w:rsid w:val="00DE284C"/>
    <w:rsid w:val="00DE2E9F"/>
    <w:rsid w:val="00DE6C30"/>
    <w:rsid w:val="00DE706E"/>
    <w:rsid w:val="00DE79DA"/>
    <w:rsid w:val="00DF17C5"/>
    <w:rsid w:val="00DF23B4"/>
    <w:rsid w:val="00DF261B"/>
    <w:rsid w:val="00DF43F6"/>
    <w:rsid w:val="00DF5BC3"/>
    <w:rsid w:val="00DF633B"/>
    <w:rsid w:val="00E00A97"/>
    <w:rsid w:val="00E014EA"/>
    <w:rsid w:val="00E03C72"/>
    <w:rsid w:val="00E0440D"/>
    <w:rsid w:val="00E04909"/>
    <w:rsid w:val="00E067AE"/>
    <w:rsid w:val="00E10355"/>
    <w:rsid w:val="00E108F7"/>
    <w:rsid w:val="00E11ECD"/>
    <w:rsid w:val="00E1416D"/>
    <w:rsid w:val="00E1526B"/>
    <w:rsid w:val="00E1552D"/>
    <w:rsid w:val="00E16074"/>
    <w:rsid w:val="00E16A68"/>
    <w:rsid w:val="00E16E0F"/>
    <w:rsid w:val="00E176A7"/>
    <w:rsid w:val="00E2007C"/>
    <w:rsid w:val="00E200E3"/>
    <w:rsid w:val="00E21D6E"/>
    <w:rsid w:val="00E22CA4"/>
    <w:rsid w:val="00E2525C"/>
    <w:rsid w:val="00E2546B"/>
    <w:rsid w:val="00E303FD"/>
    <w:rsid w:val="00E32952"/>
    <w:rsid w:val="00E33BA8"/>
    <w:rsid w:val="00E35CE9"/>
    <w:rsid w:val="00E3663D"/>
    <w:rsid w:val="00E36B00"/>
    <w:rsid w:val="00E450E3"/>
    <w:rsid w:val="00E45EBD"/>
    <w:rsid w:val="00E46154"/>
    <w:rsid w:val="00E47A08"/>
    <w:rsid w:val="00E47AB9"/>
    <w:rsid w:val="00E5014D"/>
    <w:rsid w:val="00E5190C"/>
    <w:rsid w:val="00E530BF"/>
    <w:rsid w:val="00E56A1D"/>
    <w:rsid w:val="00E571C9"/>
    <w:rsid w:val="00E607C8"/>
    <w:rsid w:val="00E61056"/>
    <w:rsid w:val="00E63A9D"/>
    <w:rsid w:val="00E65386"/>
    <w:rsid w:val="00E672CB"/>
    <w:rsid w:val="00E6764B"/>
    <w:rsid w:val="00E72270"/>
    <w:rsid w:val="00E729A9"/>
    <w:rsid w:val="00E72A67"/>
    <w:rsid w:val="00E75383"/>
    <w:rsid w:val="00E76DEC"/>
    <w:rsid w:val="00E7791B"/>
    <w:rsid w:val="00E811B6"/>
    <w:rsid w:val="00E81837"/>
    <w:rsid w:val="00E81A1E"/>
    <w:rsid w:val="00E865EC"/>
    <w:rsid w:val="00E87B35"/>
    <w:rsid w:val="00E904E8"/>
    <w:rsid w:val="00E906D2"/>
    <w:rsid w:val="00E90E66"/>
    <w:rsid w:val="00E91C19"/>
    <w:rsid w:val="00E92F96"/>
    <w:rsid w:val="00E9309A"/>
    <w:rsid w:val="00E936F4"/>
    <w:rsid w:val="00E9377C"/>
    <w:rsid w:val="00E966D2"/>
    <w:rsid w:val="00E97682"/>
    <w:rsid w:val="00EA3A5B"/>
    <w:rsid w:val="00EA5666"/>
    <w:rsid w:val="00EA5931"/>
    <w:rsid w:val="00EA6651"/>
    <w:rsid w:val="00EA6FF4"/>
    <w:rsid w:val="00EB123C"/>
    <w:rsid w:val="00EB2537"/>
    <w:rsid w:val="00EB52DB"/>
    <w:rsid w:val="00EB5473"/>
    <w:rsid w:val="00EB605B"/>
    <w:rsid w:val="00EB7004"/>
    <w:rsid w:val="00EC013C"/>
    <w:rsid w:val="00EC0C67"/>
    <w:rsid w:val="00EC22DB"/>
    <w:rsid w:val="00EC3E58"/>
    <w:rsid w:val="00EC4933"/>
    <w:rsid w:val="00EC5564"/>
    <w:rsid w:val="00EC676B"/>
    <w:rsid w:val="00ED1062"/>
    <w:rsid w:val="00ED5E78"/>
    <w:rsid w:val="00EE00FA"/>
    <w:rsid w:val="00EE2027"/>
    <w:rsid w:val="00EE5B51"/>
    <w:rsid w:val="00EE61E2"/>
    <w:rsid w:val="00EF2138"/>
    <w:rsid w:val="00EF2F4A"/>
    <w:rsid w:val="00EF4603"/>
    <w:rsid w:val="00EF53DB"/>
    <w:rsid w:val="00EF665A"/>
    <w:rsid w:val="00EF6A2D"/>
    <w:rsid w:val="00F001E9"/>
    <w:rsid w:val="00F00C59"/>
    <w:rsid w:val="00F02FC3"/>
    <w:rsid w:val="00F03708"/>
    <w:rsid w:val="00F04523"/>
    <w:rsid w:val="00F047CD"/>
    <w:rsid w:val="00F048F5"/>
    <w:rsid w:val="00F051E6"/>
    <w:rsid w:val="00F054D5"/>
    <w:rsid w:val="00F059A6"/>
    <w:rsid w:val="00F06F14"/>
    <w:rsid w:val="00F10350"/>
    <w:rsid w:val="00F106B8"/>
    <w:rsid w:val="00F109C9"/>
    <w:rsid w:val="00F10C68"/>
    <w:rsid w:val="00F12580"/>
    <w:rsid w:val="00F163E8"/>
    <w:rsid w:val="00F2245B"/>
    <w:rsid w:val="00F25697"/>
    <w:rsid w:val="00F27777"/>
    <w:rsid w:val="00F30ACD"/>
    <w:rsid w:val="00F31718"/>
    <w:rsid w:val="00F31953"/>
    <w:rsid w:val="00F320CB"/>
    <w:rsid w:val="00F32FB1"/>
    <w:rsid w:val="00F35BF2"/>
    <w:rsid w:val="00F372D6"/>
    <w:rsid w:val="00F377D9"/>
    <w:rsid w:val="00F41134"/>
    <w:rsid w:val="00F43782"/>
    <w:rsid w:val="00F45253"/>
    <w:rsid w:val="00F457FB"/>
    <w:rsid w:val="00F45AC5"/>
    <w:rsid w:val="00F45BF6"/>
    <w:rsid w:val="00F45C9B"/>
    <w:rsid w:val="00F460F9"/>
    <w:rsid w:val="00F50363"/>
    <w:rsid w:val="00F542C9"/>
    <w:rsid w:val="00F548EC"/>
    <w:rsid w:val="00F5571A"/>
    <w:rsid w:val="00F55BF9"/>
    <w:rsid w:val="00F55C00"/>
    <w:rsid w:val="00F55D80"/>
    <w:rsid w:val="00F56F3B"/>
    <w:rsid w:val="00F57878"/>
    <w:rsid w:val="00F615A6"/>
    <w:rsid w:val="00F61F7F"/>
    <w:rsid w:val="00F6226C"/>
    <w:rsid w:val="00F63A7D"/>
    <w:rsid w:val="00F63FAF"/>
    <w:rsid w:val="00F6561D"/>
    <w:rsid w:val="00F65675"/>
    <w:rsid w:val="00F67A67"/>
    <w:rsid w:val="00F70197"/>
    <w:rsid w:val="00F71A26"/>
    <w:rsid w:val="00F71F88"/>
    <w:rsid w:val="00F736E1"/>
    <w:rsid w:val="00F752DC"/>
    <w:rsid w:val="00F75D55"/>
    <w:rsid w:val="00F769F0"/>
    <w:rsid w:val="00F771EB"/>
    <w:rsid w:val="00F8009F"/>
    <w:rsid w:val="00F806DF"/>
    <w:rsid w:val="00F807F4"/>
    <w:rsid w:val="00F816E9"/>
    <w:rsid w:val="00F83420"/>
    <w:rsid w:val="00F83639"/>
    <w:rsid w:val="00F8574D"/>
    <w:rsid w:val="00F87BBE"/>
    <w:rsid w:val="00F90443"/>
    <w:rsid w:val="00F906B7"/>
    <w:rsid w:val="00FA3282"/>
    <w:rsid w:val="00FA4FE1"/>
    <w:rsid w:val="00FA5741"/>
    <w:rsid w:val="00FA6579"/>
    <w:rsid w:val="00FB1FCF"/>
    <w:rsid w:val="00FB6A67"/>
    <w:rsid w:val="00FC0933"/>
    <w:rsid w:val="00FC135F"/>
    <w:rsid w:val="00FC167A"/>
    <w:rsid w:val="00FC2315"/>
    <w:rsid w:val="00FC244D"/>
    <w:rsid w:val="00FC2961"/>
    <w:rsid w:val="00FC2DEB"/>
    <w:rsid w:val="00FC41BC"/>
    <w:rsid w:val="00FC5650"/>
    <w:rsid w:val="00FD0397"/>
    <w:rsid w:val="00FD6F83"/>
    <w:rsid w:val="00FE163C"/>
    <w:rsid w:val="00FE30A8"/>
    <w:rsid w:val="00FE3476"/>
    <w:rsid w:val="00FE3572"/>
    <w:rsid w:val="00FE4AF7"/>
    <w:rsid w:val="00FE55D0"/>
    <w:rsid w:val="00FE65B6"/>
    <w:rsid w:val="00FE699D"/>
    <w:rsid w:val="00FE7C5B"/>
    <w:rsid w:val="00FE7CBD"/>
    <w:rsid w:val="00FF3BF2"/>
    <w:rsid w:val="00FF756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82CDE9-AF50-482D-B62B-B0B833F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12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61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C612D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12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AC612D"/>
    <w:pPr>
      <w:keepNext/>
      <w:spacing w:after="0" w:line="240" w:lineRule="auto"/>
      <w:ind w:left="4962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AC612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99"/>
    <w:qFormat/>
    <w:rsid w:val="007154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6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a">
    <w:name w:val="Знак Знак"/>
    <w:basedOn w:val="a"/>
    <w:rsid w:val="00547F9E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b">
    <w:name w:val="Знак Знак"/>
    <w:basedOn w:val="a"/>
    <w:rsid w:val="0066124B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BC32B1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43110D"/>
    <w:pPr>
      <w:ind w:left="720"/>
      <w:contextualSpacing/>
    </w:pPr>
  </w:style>
  <w:style w:type="paragraph" w:customStyle="1" w:styleId="ae">
    <w:name w:val="Знак Знак Знак Знак"/>
    <w:basedOn w:val="a"/>
    <w:rsid w:val="00147B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аголовок 11"/>
    <w:basedOn w:val="a"/>
    <w:next w:val="a"/>
    <w:qFormat/>
    <w:rsid w:val="00AC612D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C6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1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612D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AC61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1">
    <w:name w:val="Заголовок 8 Знак"/>
    <w:basedOn w:val="a0"/>
    <w:link w:val="80"/>
    <w:rsid w:val="00AC612D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12D"/>
  </w:style>
  <w:style w:type="paragraph" w:styleId="af">
    <w:name w:val="caption"/>
    <w:basedOn w:val="a"/>
    <w:next w:val="a"/>
    <w:unhideWhenUsed/>
    <w:qFormat/>
    <w:rsid w:val="00AC612D"/>
    <w:pPr>
      <w:spacing w:after="0" w:line="240" w:lineRule="auto"/>
      <w:ind w:left="624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12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f0">
    <w:name w:val="Hyperlink"/>
    <w:uiPriority w:val="99"/>
    <w:rsid w:val="00AC612D"/>
    <w:rPr>
      <w:color w:val="1759B4"/>
      <w:u w:val="single"/>
    </w:rPr>
  </w:style>
  <w:style w:type="paragraph" w:styleId="af1">
    <w:name w:val="Normal (Web)"/>
    <w:basedOn w:val="a"/>
    <w:link w:val="af2"/>
    <w:rsid w:val="00AC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C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61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AC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C612D"/>
  </w:style>
  <w:style w:type="numbering" w:customStyle="1" w:styleId="1110">
    <w:name w:val="Нет списка111"/>
    <w:next w:val="a2"/>
    <w:uiPriority w:val="99"/>
    <w:semiHidden/>
    <w:unhideWhenUsed/>
    <w:rsid w:val="00AC612D"/>
  </w:style>
  <w:style w:type="table" w:customStyle="1" w:styleId="13">
    <w:name w:val="Сетка таблицы1"/>
    <w:basedOn w:val="a1"/>
    <w:next w:val="af3"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10"/>
    <w:locked/>
    <w:rsid w:val="00AC612D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C612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AC612D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z w:val="28"/>
      <w:szCs w:val="28"/>
    </w:rPr>
  </w:style>
  <w:style w:type="character" w:customStyle="1" w:styleId="31">
    <w:name w:val="Основной текст (3)_"/>
    <w:basedOn w:val="a0"/>
    <w:link w:val="310"/>
    <w:locked/>
    <w:rsid w:val="00AC612D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"/>
    <w:basedOn w:val="31"/>
    <w:rsid w:val="00AC612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1"/>
    <w:rsid w:val="00AC612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basedOn w:val="21"/>
    <w:rsid w:val="00AC612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"/>
    <w:link w:val="31"/>
    <w:rsid w:val="00AC612D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AC61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AC61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C6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C612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C612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C612D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AC612D"/>
  </w:style>
  <w:style w:type="paragraph" w:customStyle="1" w:styleId="ConsPlusTitle">
    <w:name w:val="ConsPlusTitle"/>
    <w:rsid w:val="00AC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6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AC612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C61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C61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6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"/>
    <w:link w:val="af7"/>
    <w:rsid w:val="00AC61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AC6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AC61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C6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Комментарий"/>
    <w:basedOn w:val="a"/>
    <w:next w:val="a"/>
    <w:rsid w:val="00AC612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27">
    <w:name w:val="Знак Знак2"/>
    <w:locked/>
    <w:rsid w:val="00AC612D"/>
    <w:rPr>
      <w:sz w:val="28"/>
      <w:lang w:val="ru-RU" w:eastAsia="ru-RU" w:bidi="ar-SA"/>
    </w:rPr>
  </w:style>
  <w:style w:type="paragraph" w:customStyle="1" w:styleId="35">
    <w:name w:val="Знак Знак Знак Знак3"/>
    <w:basedOn w:val="a"/>
    <w:rsid w:val="00AC61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rsid w:val="00AC612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impleelementend">
    <w:name w:val="simpleelementend"/>
    <w:basedOn w:val="a0"/>
    <w:rsid w:val="00AC612D"/>
  </w:style>
  <w:style w:type="paragraph" w:customStyle="1" w:styleId="8">
    <w:name w:val="8 пт (нум. список)"/>
    <w:basedOn w:val="a"/>
    <w:semiHidden/>
    <w:rsid w:val="00AC612D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C612D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C612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 МГП Обычный текст"/>
    <w:basedOn w:val="a"/>
    <w:link w:val="52"/>
    <w:rsid w:val="00AC612D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2">
    <w:name w:val="5 МГП Обычный текст Знак"/>
    <w:link w:val="51"/>
    <w:locked/>
    <w:rsid w:val="00AC61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1">
    <w:name w:val="3 МГП 1.1"/>
    <w:basedOn w:val="a"/>
    <w:next w:val="a"/>
    <w:link w:val="3110"/>
    <w:qFormat/>
    <w:rsid w:val="00AC612D"/>
    <w:pPr>
      <w:spacing w:before="480" w:after="12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3110">
    <w:name w:val="3 МГП 1.1 Знак"/>
    <w:link w:val="311"/>
    <w:locked/>
    <w:rsid w:val="00AC612D"/>
    <w:rPr>
      <w:rFonts w:ascii="Times New Roman" w:eastAsia="Times New Roman" w:hAnsi="Times New Roman" w:cs="Times New Roman"/>
      <w:b/>
      <w:sz w:val="28"/>
      <w:lang w:val="x-none"/>
    </w:rPr>
  </w:style>
  <w:style w:type="paragraph" w:customStyle="1" w:styleId="15">
    <w:name w:val="Знак Знак Знак Знак1"/>
    <w:basedOn w:val="a"/>
    <w:rsid w:val="00AC612D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6">
    <w:name w:val="Без интервала1"/>
    <w:rsid w:val="00AC612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3"/>
    <w:uiPriority w:val="59"/>
    <w:rsid w:val="00AC612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AC612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C612D"/>
  </w:style>
  <w:style w:type="paragraph" w:customStyle="1" w:styleId="afb">
    <w:name w:val="Знак Знак Знак Знак Знак Знак Знак"/>
    <w:basedOn w:val="a"/>
    <w:rsid w:val="00AC61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6">
    <w:name w:val="Сетка таблицы3"/>
    <w:basedOn w:val="a1"/>
    <w:next w:val="af3"/>
    <w:locked/>
    <w:rsid w:val="00AC61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AC612D"/>
  </w:style>
  <w:style w:type="character" w:customStyle="1" w:styleId="Tahoma">
    <w:name w:val="Основной текст + Tahoma"/>
    <w:aliases w:val="13 pt"/>
    <w:rsid w:val="00AC612D"/>
    <w:rPr>
      <w:rFonts w:ascii="Tahoma" w:hAnsi="Tahoma" w:cs="Tahoma" w:hint="default"/>
      <w:sz w:val="26"/>
      <w:szCs w:val="26"/>
    </w:rPr>
  </w:style>
  <w:style w:type="paragraph" w:customStyle="1" w:styleId="29">
    <w:name w:val="Знак Знак Знак Знак2"/>
    <w:basedOn w:val="a"/>
    <w:rsid w:val="00AC612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2">
    <w:name w:val="Сетка таблицы4"/>
    <w:basedOn w:val="a1"/>
    <w:next w:val="af3"/>
    <w:rsid w:val="00AC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C6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7">
    <w:name w:val="Основной шрифт абзаца1"/>
    <w:rsid w:val="00AC612D"/>
  </w:style>
  <w:style w:type="character" w:customStyle="1" w:styleId="apple-converted-space">
    <w:name w:val="apple-converted-space"/>
    <w:basedOn w:val="a0"/>
    <w:rsid w:val="00AC612D"/>
  </w:style>
  <w:style w:type="numbering" w:customStyle="1" w:styleId="11111">
    <w:name w:val="Нет списка11111"/>
    <w:next w:val="a2"/>
    <w:uiPriority w:val="99"/>
    <w:semiHidden/>
    <w:unhideWhenUsed/>
    <w:rsid w:val="00AC612D"/>
  </w:style>
  <w:style w:type="character" w:customStyle="1" w:styleId="af2">
    <w:name w:val="Обычный (веб) Знак"/>
    <w:link w:val="af1"/>
    <w:locked/>
    <w:rsid w:val="00AC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C612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rsid w:val="00AC612D"/>
    <w:rPr>
      <w:rFonts w:cs="Times New Roman"/>
      <w:color w:val="008000"/>
    </w:rPr>
  </w:style>
  <w:style w:type="table" w:customStyle="1" w:styleId="1112">
    <w:name w:val="Сетка таблицы111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qFormat/>
    <w:rsid w:val="00AC612D"/>
    <w:rPr>
      <w:b/>
      <w:bCs/>
    </w:rPr>
  </w:style>
  <w:style w:type="numbering" w:customStyle="1" w:styleId="37">
    <w:name w:val="Нет списка3"/>
    <w:next w:val="a2"/>
    <w:uiPriority w:val="99"/>
    <w:semiHidden/>
    <w:unhideWhenUsed/>
    <w:rsid w:val="00AC612D"/>
  </w:style>
  <w:style w:type="character" w:customStyle="1" w:styleId="140">
    <w:name w:val="Стиль 14 пт"/>
    <w:rsid w:val="00AC612D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AC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nhideWhenUsed/>
    <w:rsid w:val="00AC612D"/>
    <w:rPr>
      <w:sz w:val="16"/>
      <w:szCs w:val="16"/>
    </w:rPr>
  </w:style>
  <w:style w:type="paragraph" w:customStyle="1" w:styleId="18">
    <w:name w:val="Текст примечания1"/>
    <w:basedOn w:val="a"/>
    <w:next w:val="aff"/>
    <w:link w:val="aff0"/>
    <w:unhideWhenUsed/>
    <w:rsid w:val="00AC612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18"/>
    <w:rsid w:val="00AC612D"/>
    <w:rPr>
      <w:rFonts w:ascii="Calibri" w:eastAsia="Calibri" w:hAnsi="Calibri" w:cs="Times New Roman"/>
      <w:sz w:val="20"/>
      <w:szCs w:val="20"/>
    </w:rPr>
  </w:style>
  <w:style w:type="paragraph" w:styleId="aff">
    <w:name w:val="annotation text"/>
    <w:basedOn w:val="a"/>
    <w:link w:val="19"/>
    <w:uiPriority w:val="99"/>
    <w:semiHidden/>
    <w:unhideWhenUsed/>
    <w:rsid w:val="00AC61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9">
    <w:name w:val="Текст примечания Знак1"/>
    <w:basedOn w:val="a0"/>
    <w:link w:val="aff"/>
    <w:uiPriority w:val="99"/>
    <w:semiHidden/>
    <w:rsid w:val="00AC612D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C612D"/>
    <w:pPr>
      <w:spacing w:after="200"/>
    </w:pPr>
    <w:rPr>
      <w:b/>
      <w:bCs/>
    </w:rPr>
  </w:style>
  <w:style w:type="character" w:customStyle="1" w:styleId="aff2">
    <w:name w:val="Тема примечания Знак"/>
    <w:basedOn w:val="19"/>
    <w:link w:val="aff1"/>
    <w:uiPriority w:val="99"/>
    <w:semiHidden/>
    <w:rsid w:val="00AC61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83">
    <w:name w:val="Font Style83"/>
    <w:rsid w:val="00AC612D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AC612D"/>
    <w:rPr>
      <w:rFonts w:ascii="Times New Roman" w:hAnsi="Times New Roman" w:cs="Times New Roman"/>
      <w:b/>
      <w:bCs/>
      <w:sz w:val="28"/>
      <w:szCs w:val="28"/>
    </w:rPr>
  </w:style>
  <w:style w:type="paragraph" w:styleId="aff3">
    <w:name w:val="Revision"/>
    <w:hidden/>
    <w:uiPriority w:val="99"/>
    <w:semiHidden/>
    <w:rsid w:val="00AC612D"/>
    <w:pPr>
      <w:spacing w:after="0" w:line="240" w:lineRule="auto"/>
    </w:pPr>
  </w:style>
  <w:style w:type="paragraph" w:customStyle="1" w:styleId="1a">
    <w:name w:val="Текст сноски1"/>
    <w:basedOn w:val="a"/>
    <w:next w:val="aff4"/>
    <w:link w:val="aff5"/>
    <w:uiPriority w:val="99"/>
    <w:semiHidden/>
    <w:unhideWhenUsed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1a"/>
    <w:uiPriority w:val="99"/>
    <w:semiHidden/>
    <w:rsid w:val="00AC612D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AC612D"/>
    <w:rPr>
      <w:vertAlign w:val="superscript"/>
    </w:rPr>
  </w:style>
  <w:style w:type="numbering" w:customStyle="1" w:styleId="43">
    <w:name w:val="Нет списка4"/>
    <w:next w:val="a2"/>
    <w:semiHidden/>
    <w:rsid w:val="00AC612D"/>
  </w:style>
  <w:style w:type="character" w:customStyle="1" w:styleId="aff7">
    <w:name w:val="Основной текст_"/>
    <w:link w:val="82"/>
    <w:locked/>
    <w:rsid w:val="00AC612D"/>
    <w:rPr>
      <w:sz w:val="24"/>
      <w:szCs w:val="24"/>
      <w:shd w:val="clear" w:color="auto" w:fill="FFFFFF"/>
    </w:rPr>
  </w:style>
  <w:style w:type="paragraph" w:customStyle="1" w:styleId="82">
    <w:name w:val="Основной текст8"/>
    <w:basedOn w:val="a"/>
    <w:link w:val="aff7"/>
    <w:rsid w:val="00AC612D"/>
    <w:pPr>
      <w:shd w:val="clear" w:color="auto" w:fill="FFFFFF"/>
      <w:spacing w:before="120" w:after="120" w:line="485" w:lineRule="exact"/>
    </w:pPr>
    <w:rPr>
      <w:sz w:val="24"/>
      <w:szCs w:val="24"/>
    </w:rPr>
  </w:style>
  <w:style w:type="table" w:customStyle="1" w:styleId="53">
    <w:name w:val="Сетка таблицы5"/>
    <w:basedOn w:val="a1"/>
    <w:next w:val="af3"/>
    <w:rsid w:val="00AC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AC612D"/>
  </w:style>
  <w:style w:type="paragraph" w:styleId="38">
    <w:name w:val="Body Text 3"/>
    <w:basedOn w:val="a"/>
    <w:link w:val="39"/>
    <w:rsid w:val="00AC612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AC61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1">
    <w:name w:val="Основной текст 22"/>
    <w:basedOn w:val="a"/>
    <w:rsid w:val="00AC61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1"/>
    <w:next w:val="af3"/>
    <w:rsid w:val="00AC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C612D"/>
  </w:style>
  <w:style w:type="table" w:customStyle="1" w:styleId="71">
    <w:name w:val="Сетка таблицы7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AC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C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AC612D"/>
  </w:style>
  <w:style w:type="table" w:customStyle="1" w:styleId="83">
    <w:name w:val="Сетка таблицы8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AC612D"/>
  </w:style>
  <w:style w:type="table" w:customStyle="1" w:styleId="90">
    <w:name w:val="Сетка таблицы9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AC612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AC612D"/>
    <w:rPr>
      <w:rFonts w:ascii="Calibri Light" w:eastAsia="Times New Roman" w:hAnsi="Calibri Light" w:cs="Times New Roman"/>
      <w:i/>
      <w:iCs/>
      <w:color w:val="2E74B5"/>
    </w:rPr>
  </w:style>
  <w:style w:type="paragraph" w:styleId="aff4">
    <w:name w:val="footnote text"/>
    <w:basedOn w:val="a"/>
    <w:link w:val="1b"/>
    <w:uiPriority w:val="99"/>
    <w:semiHidden/>
    <w:unhideWhenUsed/>
    <w:rsid w:val="00AC61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link w:val="aff4"/>
    <w:uiPriority w:val="99"/>
    <w:semiHidden/>
    <w:rsid w:val="00AC612D"/>
    <w:rPr>
      <w:rFonts w:ascii="Calibri" w:eastAsia="Calibri" w:hAnsi="Calibri" w:cs="Times New Roman"/>
      <w:sz w:val="20"/>
      <w:szCs w:val="20"/>
    </w:rPr>
  </w:style>
  <w:style w:type="numbering" w:customStyle="1" w:styleId="91">
    <w:name w:val="Нет списка9"/>
    <w:next w:val="a2"/>
    <w:uiPriority w:val="99"/>
    <w:semiHidden/>
    <w:unhideWhenUsed/>
    <w:rsid w:val="00AC612D"/>
  </w:style>
  <w:style w:type="paragraph" w:customStyle="1" w:styleId="213">
    <w:name w:val="Заголовок 21"/>
    <w:basedOn w:val="a"/>
    <w:next w:val="a"/>
    <w:unhideWhenUsed/>
    <w:qFormat/>
    <w:rsid w:val="00AC612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30">
    <w:name w:val="Нет списка13"/>
    <w:next w:val="a2"/>
    <w:uiPriority w:val="99"/>
    <w:semiHidden/>
    <w:unhideWhenUsed/>
    <w:rsid w:val="00AC612D"/>
  </w:style>
  <w:style w:type="numbering" w:customStyle="1" w:styleId="1120">
    <w:name w:val="Нет списка112"/>
    <w:next w:val="a2"/>
    <w:uiPriority w:val="99"/>
    <w:semiHidden/>
    <w:unhideWhenUsed/>
    <w:rsid w:val="00AC612D"/>
  </w:style>
  <w:style w:type="table" w:customStyle="1" w:styleId="121">
    <w:name w:val="Сетка таблицы12"/>
    <w:basedOn w:val="a1"/>
    <w:next w:val="af3"/>
    <w:uiPriority w:val="59"/>
    <w:rsid w:val="00AC612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semiHidden/>
    <w:rsid w:val="00AC612D"/>
  </w:style>
  <w:style w:type="numbering" w:customStyle="1" w:styleId="222">
    <w:name w:val="Нет списка22"/>
    <w:next w:val="a2"/>
    <w:semiHidden/>
    <w:rsid w:val="00AC612D"/>
  </w:style>
  <w:style w:type="numbering" w:customStyle="1" w:styleId="111111">
    <w:name w:val="Нет списка111111"/>
    <w:next w:val="a2"/>
    <w:uiPriority w:val="99"/>
    <w:semiHidden/>
    <w:unhideWhenUsed/>
    <w:rsid w:val="00AC612D"/>
  </w:style>
  <w:style w:type="table" w:customStyle="1" w:styleId="1121">
    <w:name w:val="Сетка таблицы112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AC612D"/>
  </w:style>
  <w:style w:type="numbering" w:customStyle="1" w:styleId="411">
    <w:name w:val="Нет списка41"/>
    <w:next w:val="a2"/>
    <w:semiHidden/>
    <w:rsid w:val="00AC612D"/>
  </w:style>
  <w:style w:type="numbering" w:customStyle="1" w:styleId="510">
    <w:name w:val="Нет списка51"/>
    <w:next w:val="a2"/>
    <w:semiHidden/>
    <w:rsid w:val="00AC612D"/>
  </w:style>
  <w:style w:type="numbering" w:customStyle="1" w:styleId="61">
    <w:name w:val="Нет списка61"/>
    <w:next w:val="a2"/>
    <w:uiPriority w:val="99"/>
    <w:semiHidden/>
    <w:unhideWhenUsed/>
    <w:rsid w:val="00AC612D"/>
  </w:style>
  <w:style w:type="numbering" w:customStyle="1" w:styleId="710">
    <w:name w:val="Нет списка71"/>
    <w:next w:val="a2"/>
    <w:uiPriority w:val="99"/>
    <w:semiHidden/>
    <w:unhideWhenUsed/>
    <w:rsid w:val="00AC612D"/>
  </w:style>
  <w:style w:type="numbering" w:customStyle="1" w:styleId="810">
    <w:name w:val="Нет списка81"/>
    <w:next w:val="a2"/>
    <w:uiPriority w:val="99"/>
    <w:semiHidden/>
    <w:unhideWhenUsed/>
    <w:rsid w:val="00AC612D"/>
  </w:style>
  <w:style w:type="character" w:customStyle="1" w:styleId="214">
    <w:name w:val="Заголовок 2 Знак1"/>
    <w:basedOn w:val="a0"/>
    <w:uiPriority w:val="9"/>
    <w:semiHidden/>
    <w:rsid w:val="00AC61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AC612D"/>
  </w:style>
  <w:style w:type="numbering" w:customStyle="1" w:styleId="141">
    <w:name w:val="Нет списка14"/>
    <w:next w:val="a2"/>
    <w:uiPriority w:val="99"/>
    <w:semiHidden/>
    <w:unhideWhenUsed/>
    <w:rsid w:val="00AC612D"/>
  </w:style>
  <w:style w:type="table" w:customStyle="1" w:styleId="131">
    <w:name w:val="Сетка таблицы13"/>
    <w:basedOn w:val="a1"/>
    <w:next w:val="af3"/>
    <w:uiPriority w:val="59"/>
    <w:rsid w:val="00AC612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AC612D"/>
  </w:style>
  <w:style w:type="numbering" w:customStyle="1" w:styleId="230">
    <w:name w:val="Нет списка23"/>
    <w:next w:val="a2"/>
    <w:semiHidden/>
    <w:rsid w:val="00AC612D"/>
  </w:style>
  <w:style w:type="numbering" w:customStyle="1" w:styleId="1113">
    <w:name w:val="Нет списка1113"/>
    <w:next w:val="a2"/>
    <w:uiPriority w:val="99"/>
    <w:semiHidden/>
    <w:unhideWhenUsed/>
    <w:rsid w:val="00AC612D"/>
  </w:style>
  <w:style w:type="table" w:customStyle="1" w:styleId="1131">
    <w:name w:val="Сетка таблицы113"/>
    <w:basedOn w:val="a1"/>
    <w:next w:val="af3"/>
    <w:uiPriority w:val="59"/>
    <w:rsid w:val="00AC6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AC612D"/>
  </w:style>
  <w:style w:type="numbering" w:customStyle="1" w:styleId="420">
    <w:name w:val="Нет списка42"/>
    <w:next w:val="a2"/>
    <w:semiHidden/>
    <w:rsid w:val="00AC612D"/>
  </w:style>
  <w:style w:type="numbering" w:customStyle="1" w:styleId="520">
    <w:name w:val="Нет списка52"/>
    <w:next w:val="a2"/>
    <w:semiHidden/>
    <w:rsid w:val="00AC612D"/>
  </w:style>
  <w:style w:type="numbering" w:customStyle="1" w:styleId="62">
    <w:name w:val="Нет списка62"/>
    <w:next w:val="a2"/>
    <w:uiPriority w:val="99"/>
    <w:semiHidden/>
    <w:unhideWhenUsed/>
    <w:rsid w:val="00AC612D"/>
  </w:style>
  <w:style w:type="numbering" w:customStyle="1" w:styleId="720">
    <w:name w:val="Нет списка72"/>
    <w:next w:val="a2"/>
    <w:uiPriority w:val="99"/>
    <w:semiHidden/>
    <w:unhideWhenUsed/>
    <w:rsid w:val="00AC612D"/>
  </w:style>
  <w:style w:type="numbering" w:customStyle="1" w:styleId="820">
    <w:name w:val="Нет списка82"/>
    <w:next w:val="a2"/>
    <w:uiPriority w:val="99"/>
    <w:semiHidden/>
    <w:unhideWhenUsed/>
    <w:rsid w:val="00AC612D"/>
  </w:style>
  <w:style w:type="character" w:customStyle="1" w:styleId="122">
    <w:name w:val="Заголовок 1 Знак2"/>
    <w:basedOn w:val="a0"/>
    <w:uiPriority w:val="9"/>
    <w:rsid w:val="00AC6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http://www.mfc-25.ru" TargetMode="External"/><Relationship Id="rId26" Type="http://schemas.openxmlformats.org/officeDocument/2006/relationships/hyperlink" Target="http://vladimirovka-oktyabrsky-primorye.edusite.ru" TargetMode="External"/><Relationship Id="rId39" Type="http://schemas.openxmlformats.org/officeDocument/2006/relationships/hyperlink" Target="http://strugovka.primorsch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osh-pokrovka.primorschool.ru/" TargetMode="External"/><Relationship Id="rId34" Type="http://schemas.openxmlformats.org/officeDocument/2006/relationships/hyperlink" Target="mailto:zarechenskay_07@mail.r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5" Type="http://schemas.openxmlformats.org/officeDocument/2006/relationships/hyperlink" Target="http://galengrad2011.edusite.ru" TargetMode="External"/><Relationship Id="rId33" Type="http://schemas.openxmlformats.org/officeDocument/2006/relationships/hyperlink" Target="http://porechen-school.edusite.ru" TargetMode="External"/><Relationship Id="rId38" Type="http://schemas.openxmlformats.org/officeDocument/2006/relationships/hyperlink" Target="mailto:strugov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20" Type="http://schemas.openxmlformats.org/officeDocument/2006/relationships/hyperlink" Target="http://school25site.ucoz.ru/" TargetMode="External"/><Relationship Id="rId29" Type="http://schemas.openxmlformats.org/officeDocument/2006/relationships/hyperlink" Target="http://173.42344.3535.ru" TargetMode="External"/><Relationship Id="rId41" Type="http://schemas.openxmlformats.org/officeDocument/2006/relationships/hyperlink" Target="http://fadeevka.edusit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24" Type="http://schemas.openxmlformats.org/officeDocument/2006/relationships/hyperlink" Target="http://lipovtsy-2.edusite.ru" TargetMode="External"/><Relationship Id="rId32" Type="http://schemas.openxmlformats.org/officeDocument/2006/relationships/hyperlink" Target="mailto:porechen_2009@mail.ru" TargetMode="External"/><Relationship Id="rId37" Type="http://schemas.openxmlformats.org/officeDocument/2006/relationships/hyperlink" Target="http://poltshkola.edusite.ru" TargetMode="External"/><Relationship Id="rId40" Type="http://schemas.openxmlformats.org/officeDocument/2006/relationships/hyperlink" Target="mailto:fadeevka@bk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hyperlink" Target="http://lipovtsy1.primorschool.ru" TargetMode="External"/><Relationship Id="rId28" Type="http://schemas.openxmlformats.org/officeDocument/2006/relationships/hyperlink" Target="mailto:sin_shkola@mail.ru" TargetMode="External"/><Relationship Id="rId36" Type="http://schemas.openxmlformats.org/officeDocument/2006/relationships/hyperlink" Target="mailto:polt_shkola@mail.ru" TargetMode="Externa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yperlink" Target="mailto:info@mfc-25.ru" TargetMode="External"/><Relationship Id="rId31" Type="http://schemas.openxmlformats.org/officeDocument/2006/relationships/hyperlink" Target="http://chernyatinoschool.edusite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http://176.42344.3535.ru" TargetMode="External"/><Relationship Id="rId27" Type="http://schemas.openxmlformats.org/officeDocument/2006/relationships/hyperlink" Target="http://nov_shkola.primorschool.ru/" TargetMode="External"/><Relationship Id="rId30" Type="http://schemas.openxmlformats.org/officeDocument/2006/relationships/hyperlink" Target="mailto:chernyatino.21@mail.ru" TargetMode="External"/><Relationship Id="rId35" Type="http://schemas.openxmlformats.org/officeDocument/2006/relationships/hyperlink" Target="http://zarechnoe.primorschool.ru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D866-F0C6-4EFE-AF20-EE4D732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2018-04-24T04:22:00Z</cp:lastPrinted>
  <dcterms:created xsi:type="dcterms:W3CDTF">2018-04-23T06:52:00Z</dcterms:created>
  <dcterms:modified xsi:type="dcterms:W3CDTF">2018-04-24T04:22:00Z</dcterms:modified>
</cp:coreProperties>
</file>